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C4" w:rsidRDefault="002A10C4" w:rsidP="002A10C4">
      <w:r>
        <w:rPr>
          <w:noProof/>
          <w:lang w:eastAsia="pl-PL"/>
        </w:rPr>
        <w:drawing>
          <wp:anchor distT="0" distB="0" distL="114300" distR="114300" simplePos="0" relativeHeight="251668480" behindDoc="1" locked="0" layoutInCell="1" allowOverlap="1" wp14:anchorId="46F6BA56" wp14:editId="025762CB">
            <wp:simplePos x="0" y="0"/>
            <wp:positionH relativeFrom="column">
              <wp:posOffset>4998085</wp:posOffset>
            </wp:positionH>
            <wp:positionV relativeFrom="paragraph">
              <wp:posOffset>76200</wp:posOffset>
            </wp:positionV>
            <wp:extent cx="873125" cy="1078865"/>
            <wp:effectExtent l="0" t="0" r="3175" b="6985"/>
            <wp:wrapThrough wrapText="bothSides">
              <wp:wrapPolygon edited="0">
                <wp:start x="7069" y="0"/>
                <wp:lineTo x="4241" y="1144"/>
                <wp:lineTo x="0" y="4577"/>
                <wp:lineTo x="0" y="14112"/>
                <wp:lineTo x="7540" y="18307"/>
                <wp:lineTo x="943" y="19833"/>
                <wp:lineTo x="943" y="21358"/>
                <wp:lineTo x="19793" y="21358"/>
                <wp:lineTo x="20736" y="20214"/>
                <wp:lineTo x="18380" y="19451"/>
                <wp:lineTo x="14138" y="18307"/>
                <wp:lineTo x="21207" y="14112"/>
                <wp:lineTo x="21207" y="4577"/>
                <wp:lineTo x="16966" y="1144"/>
                <wp:lineTo x="14138" y="0"/>
                <wp:lineTo x="7069" y="0"/>
              </wp:wrapPolygon>
            </wp:wrapThrough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1 kopi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25993FD5" wp14:editId="033297D0">
                <wp:simplePos x="0" y="0"/>
                <wp:positionH relativeFrom="column">
                  <wp:posOffset>-275693</wp:posOffset>
                </wp:positionH>
                <wp:positionV relativeFrom="paragraph">
                  <wp:posOffset>3311</wp:posOffset>
                </wp:positionV>
                <wp:extent cx="3673475" cy="1309817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475" cy="130981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0C4" w:rsidRDefault="002A10C4" w:rsidP="002A10C4">
                            <w:pPr>
                              <w:spacing w:line="360" w:lineRule="auto"/>
                              <w:ind w:hanging="576"/>
                              <w:jc w:val="center"/>
                              <w:rPr>
                                <w:rFonts w:ascii="Arial" w:eastAsia="Arial" w:hAnsi="Arial"/>
                                <w:b/>
                                <w:bCs/>
                                <w:spacing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pacing w:val="200"/>
                                <w:sz w:val="28"/>
                                <w:szCs w:val="28"/>
                              </w:rPr>
                              <w:t>POWIATOWY</w:t>
                            </w:r>
                          </w:p>
                          <w:p w:rsidR="002A10C4" w:rsidRDefault="002A10C4" w:rsidP="002A10C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2A10C4" w:rsidRDefault="002A10C4" w:rsidP="002A10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U R Z Ą D   P R A C Y   w   B r z e g u</w:t>
                            </w:r>
                          </w:p>
                          <w:p w:rsidR="002A10C4" w:rsidRDefault="002A10C4" w:rsidP="002A10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24"/>
                                <w:szCs w:val="24"/>
                              </w:rPr>
                              <w:t>CENTRUM AKTYWIZACJI ZAWODOWEJ</w:t>
                            </w:r>
                          </w:p>
                          <w:p w:rsidR="002A10C4" w:rsidRDefault="002A10C4" w:rsidP="002A10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49-300 BRZEG, ul. Armii Krajowej 32</w:t>
                            </w:r>
                          </w:p>
                          <w:p w:rsidR="002A10C4" w:rsidRDefault="002A10C4" w:rsidP="002A10C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REGON 531596705; NIP: 747-12-24-978</w:t>
                            </w:r>
                          </w:p>
                          <w:p w:rsidR="002A10C4" w:rsidRDefault="002A10C4" w:rsidP="002A10C4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tel./fax: +48/77 444 13 90 do 92</w:t>
                            </w:r>
                          </w:p>
                          <w:p w:rsidR="002A10C4" w:rsidRDefault="002A10C4" w:rsidP="002A10C4">
                            <w:pPr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: </w:t>
                            </w:r>
                            <w:hyperlink r:id="rId9" w:history="1">
                              <w:r w:rsidRPr="00CE76F7">
                                <w:rPr>
                                  <w:rStyle w:val="Hipercze"/>
                                  <w:rFonts w:ascii="Arial" w:hAnsi="Arial"/>
                                  <w:lang w:val="de-DE"/>
                                </w:rPr>
                                <w:t>opbr@praca.gov.pl</w:t>
                              </w:r>
                            </w:hyperlink>
                          </w:p>
                          <w:p w:rsidR="002A10C4" w:rsidRDefault="002A10C4" w:rsidP="002A10C4">
                            <w:pPr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http://brzeg.praca.gov.pl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-21.7pt;margin-top:.25pt;width:289.25pt;height:103.1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" stroked="f">
                <v:fill opacity="0"/>
                <v:textbox inset="0,0,0,0">
                  <w:txbxContent>
                    <w:p w:rsidR="002A10C4" w:rsidRDefault="002A10C4" w:rsidP="002A10C4">
                      <w:pPr>
                        <w:spacing w:line="360" w:lineRule="auto"/>
                        <w:ind w:hanging="576"/>
                        <w:jc w:val="center"/>
                        <w:rPr>
                          <w:rFonts w:ascii="Arial" w:eastAsia="Arial" w:hAnsi="Arial"/>
                          <w:b/>
                          <w:bCs/>
                          <w:spacing w:val="200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bCs/>
                          <w:spacing w:val="200"/>
                          <w:sz w:val="28"/>
                          <w:szCs w:val="28"/>
                        </w:rPr>
                        <w:t>POWIATOWY</w:t>
                      </w:r>
                    </w:p>
                    <w:p w:rsidR="002A10C4" w:rsidRDefault="002A10C4" w:rsidP="002A10C4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2A10C4" w:rsidRDefault="002A10C4" w:rsidP="002A10C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U R Z Ą D   P R A C Y   w   B r z e g u</w:t>
                      </w:r>
                    </w:p>
                    <w:p w:rsidR="002A10C4" w:rsidRDefault="002A10C4" w:rsidP="002A10C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8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8000"/>
                          <w:sz w:val="24"/>
                          <w:szCs w:val="24"/>
                        </w:rPr>
                        <w:t>CENTRUM AKTYWIZACJI ZAWODOWEJ</w:t>
                      </w:r>
                    </w:p>
                    <w:p w:rsidR="002A10C4" w:rsidRDefault="002A10C4" w:rsidP="002A10C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49-300 BRZEG, ul. Armii Krajowej 32</w:t>
                      </w:r>
                    </w:p>
                    <w:p w:rsidR="002A10C4" w:rsidRDefault="002A10C4" w:rsidP="002A10C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REGON 531596705; NIP: 747-12-24-978</w:t>
                      </w:r>
                    </w:p>
                    <w:p w:rsidR="002A10C4" w:rsidRDefault="002A10C4" w:rsidP="002A10C4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tel./fax: +48/77 444 13 90 do 92</w:t>
                      </w:r>
                    </w:p>
                    <w:p w:rsidR="002A10C4" w:rsidRDefault="002A10C4" w:rsidP="002A10C4">
                      <w:pPr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Arial" w:hAnsi="Arial" w:cs="Arial"/>
                          <w:lang w:val="de-DE"/>
                        </w:rPr>
                        <w:t xml:space="preserve">: </w:t>
                      </w:r>
                      <w:hyperlink r:id="rId10" w:history="1">
                        <w:r w:rsidRPr="00CE76F7">
                          <w:rPr>
                            <w:rStyle w:val="Hipercze"/>
                            <w:rFonts w:ascii="Arial" w:hAnsi="Arial"/>
                            <w:lang w:val="de-DE"/>
                          </w:rPr>
                          <w:t>opbr@praca.gov.pl</w:t>
                        </w:r>
                      </w:hyperlink>
                    </w:p>
                    <w:p w:rsidR="002A10C4" w:rsidRDefault="002A10C4" w:rsidP="002A10C4">
                      <w:pPr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lang w:val="de-DE"/>
                        </w:rPr>
                        <w:t>http://brzeg.praca.gov.pl</w:t>
                      </w:r>
                    </w:p>
                  </w:txbxContent>
                </v:textbox>
              </v:shape>
            </w:pict>
          </mc:Fallback>
        </mc:AlternateContent>
      </w:r>
      <w:r w:rsidR="0076528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56pt;margin-top:-3.1pt;width:145.7pt;height:100.05pt;z-index:251667456;mso-wrap-distance-left:9.05pt;mso-wrap-distance-right:9.05pt;mso-position-horizontal-relative:text;mso-position-vertical-relative:text" filled="t">
            <v:fill color2="black"/>
            <v:imagedata r:id="rId11" o:title=""/>
            <w10:wrap type="square"/>
          </v:shape>
        </w:pict>
      </w:r>
    </w:p>
    <w:p w:rsidR="002A10C4" w:rsidRDefault="002A10C4" w:rsidP="002A10C4">
      <w:pPr>
        <w:pStyle w:val="Nagwek2"/>
        <w:numPr>
          <w:ilvl w:val="1"/>
          <w:numId w:val="28"/>
        </w:numPr>
        <w:spacing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DB50B4" wp14:editId="2BB3F98F">
                <wp:simplePos x="0" y="0"/>
                <wp:positionH relativeFrom="column">
                  <wp:posOffset>-476885</wp:posOffset>
                </wp:positionH>
                <wp:positionV relativeFrom="paragraph">
                  <wp:posOffset>191770</wp:posOffset>
                </wp:positionV>
                <wp:extent cx="3749040" cy="0"/>
                <wp:effectExtent l="20320" t="21590" r="21590" b="16510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55pt,15.1pt" to="257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" strokecolor="#060" strokeweight=".71mm">
                <v:stroke joinstyle="miter"/>
              </v:line>
            </w:pict>
          </mc:Fallback>
        </mc:AlternateContent>
      </w:r>
    </w:p>
    <w:p w:rsidR="002A10C4" w:rsidRDefault="002A10C4" w:rsidP="002A10C4">
      <w:pPr>
        <w:pStyle w:val="Nagwek2"/>
        <w:numPr>
          <w:ilvl w:val="0"/>
          <w:numId w:val="0"/>
        </w:numPr>
        <w:spacing w:line="360" w:lineRule="auto"/>
        <w:jc w:val="right"/>
        <w:rPr>
          <w:noProof/>
          <w:lang w:eastAsia="pl-PL"/>
        </w:rPr>
      </w:pPr>
    </w:p>
    <w:p w:rsidR="002A10C4" w:rsidRPr="001A7EE1" w:rsidRDefault="002A10C4" w:rsidP="002A10C4">
      <w:pPr>
        <w:rPr>
          <w:lang w:eastAsia="pl-PL"/>
        </w:rPr>
      </w:pPr>
    </w:p>
    <w:p w:rsidR="002A10C4" w:rsidRDefault="002A10C4" w:rsidP="002A10C4">
      <w:pPr>
        <w:rPr>
          <w:sz w:val="24"/>
          <w:szCs w:val="24"/>
        </w:rPr>
      </w:pPr>
    </w:p>
    <w:p w:rsidR="002A10C4" w:rsidRDefault="002A10C4">
      <w:pPr>
        <w:rPr>
          <w:sz w:val="32"/>
          <w:szCs w:val="32"/>
        </w:rPr>
      </w:pPr>
    </w:p>
    <w:p w:rsidR="002A10C4" w:rsidRDefault="00A038A3" w:rsidP="002A10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4113">
        <w:rPr>
          <w:rFonts w:ascii="Times New Roman" w:hAnsi="Times New Roman" w:cs="Times New Roman"/>
          <w:b/>
          <w:sz w:val="32"/>
          <w:szCs w:val="32"/>
        </w:rPr>
        <w:t>OGŁOSZENIE</w:t>
      </w:r>
    </w:p>
    <w:p w:rsidR="00F543E2" w:rsidRPr="00D64113" w:rsidRDefault="00A038A3" w:rsidP="0025464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113">
        <w:rPr>
          <w:rFonts w:ascii="Times New Roman" w:hAnsi="Times New Roman" w:cs="Times New Roman"/>
          <w:b/>
          <w:sz w:val="32"/>
          <w:szCs w:val="32"/>
        </w:rPr>
        <w:t>O NABO</w:t>
      </w:r>
      <w:r w:rsidR="00202F96" w:rsidRPr="00D64113">
        <w:rPr>
          <w:rFonts w:ascii="Times New Roman" w:hAnsi="Times New Roman" w:cs="Times New Roman"/>
          <w:b/>
          <w:sz w:val="32"/>
          <w:szCs w:val="32"/>
        </w:rPr>
        <w:t>R</w:t>
      </w:r>
      <w:r w:rsidRPr="00D64113">
        <w:rPr>
          <w:rFonts w:ascii="Times New Roman" w:hAnsi="Times New Roman" w:cs="Times New Roman"/>
          <w:b/>
          <w:sz w:val="32"/>
          <w:szCs w:val="32"/>
        </w:rPr>
        <w:t>ZE</w:t>
      </w:r>
      <w:r w:rsidR="00202F96" w:rsidRPr="00D64113">
        <w:rPr>
          <w:rFonts w:ascii="Times New Roman" w:hAnsi="Times New Roman" w:cs="Times New Roman"/>
          <w:b/>
          <w:sz w:val="32"/>
          <w:szCs w:val="32"/>
        </w:rPr>
        <w:t xml:space="preserve"> WNIOSKÓW O PRZYZNANIE Ś</w:t>
      </w:r>
      <w:r w:rsidR="004A7D77" w:rsidRPr="00D64113">
        <w:rPr>
          <w:rFonts w:ascii="Times New Roman" w:hAnsi="Times New Roman" w:cs="Times New Roman"/>
          <w:b/>
          <w:sz w:val="32"/>
          <w:szCs w:val="32"/>
        </w:rPr>
        <w:t xml:space="preserve">RODKÓW </w:t>
      </w:r>
      <w:r w:rsidR="000C5155">
        <w:rPr>
          <w:rFonts w:ascii="Times New Roman" w:hAnsi="Times New Roman" w:cs="Times New Roman"/>
          <w:b/>
          <w:sz w:val="32"/>
          <w:szCs w:val="32"/>
        </w:rPr>
        <w:t xml:space="preserve">REZERWY </w:t>
      </w:r>
      <w:r w:rsidR="004A7D77" w:rsidRPr="00D64113">
        <w:rPr>
          <w:rFonts w:ascii="Times New Roman" w:hAnsi="Times New Roman" w:cs="Times New Roman"/>
          <w:b/>
          <w:sz w:val="32"/>
          <w:szCs w:val="32"/>
        </w:rPr>
        <w:t>KRAJOWEGO FUNDUSZU SZKOLENIOW</w:t>
      </w:r>
      <w:r w:rsidR="00254649">
        <w:rPr>
          <w:rFonts w:ascii="Times New Roman" w:hAnsi="Times New Roman" w:cs="Times New Roman"/>
          <w:b/>
          <w:sz w:val="32"/>
          <w:szCs w:val="32"/>
        </w:rPr>
        <w:t xml:space="preserve">EGO </w:t>
      </w:r>
      <w:r w:rsidR="002A10C4">
        <w:rPr>
          <w:rFonts w:ascii="Times New Roman" w:hAnsi="Times New Roman" w:cs="Times New Roman"/>
          <w:b/>
          <w:sz w:val="32"/>
          <w:szCs w:val="32"/>
        </w:rPr>
        <w:br/>
      </w:r>
      <w:r w:rsidR="00254649">
        <w:rPr>
          <w:rFonts w:ascii="Times New Roman" w:hAnsi="Times New Roman" w:cs="Times New Roman"/>
          <w:b/>
          <w:sz w:val="32"/>
          <w:szCs w:val="32"/>
        </w:rPr>
        <w:t>NA FINANSOWANIE KSZTAŁCENIA</w:t>
      </w:r>
      <w:r w:rsidR="00254649">
        <w:rPr>
          <w:rFonts w:ascii="Times New Roman" w:hAnsi="Times New Roman" w:cs="Times New Roman"/>
          <w:b/>
          <w:sz w:val="32"/>
          <w:szCs w:val="32"/>
        </w:rPr>
        <w:tab/>
      </w:r>
      <w:r w:rsidR="004A7D77" w:rsidRPr="00D64113">
        <w:rPr>
          <w:rFonts w:ascii="Times New Roman" w:hAnsi="Times New Roman" w:cs="Times New Roman"/>
          <w:b/>
          <w:sz w:val="32"/>
          <w:szCs w:val="32"/>
        </w:rPr>
        <w:t>USTAWICZNEGO PRACOWNIKÓW I PRACODAWCÓW.</w:t>
      </w:r>
    </w:p>
    <w:p w:rsidR="00A038A3" w:rsidRPr="00A038A3" w:rsidRDefault="00A038A3" w:rsidP="00717452">
      <w:pPr>
        <w:pBdr>
          <w:top w:val="single" w:sz="12" w:space="0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87249E"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72E87" w:rsidRPr="00A038A3">
        <w:rPr>
          <w:rFonts w:ascii="Times New Roman" w:hAnsi="Times New Roman" w:cs="Times New Roman"/>
          <w:b/>
          <w:sz w:val="40"/>
          <w:szCs w:val="40"/>
        </w:rPr>
        <w:t>Nabór wniosków będzie</w:t>
      </w:r>
      <w:r w:rsidRPr="00A038A3">
        <w:rPr>
          <w:rFonts w:ascii="Times New Roman" w:hAnsi="Times New Roman" w:cs="Times New Roman"/>
          <w:b/>
          <w:sz w:val="40"/>
          <w:szCs w:val="40"/>
        </w:rPr>
        <w:t xml:space="preserve"> prowadzony</w:t>
      </w: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254649">
        <w:rPr>
          <w:rFonts w:ascii="Candara" w:hAnsi="Candara" w:cs="Times New Roman"/>
          <w:b/>
          <w:noProof/>
          <w:sz w:val="32"/>
          <w:szCs w:val="32"/>
          <w:lang w:eastAsia="pl-PL"/>
        </w:rPr>
        <w:drawing>
          <wp:inline distT="0" distB="0" distL="0" distR="0" wp14:anchorId="3569B7B8" wp14:editId="33B9E729">
            <wp:extent cx="1038225" cy="457200"/>
            <wp:effectExtent l="0" t="0" r="9525" b="0"/>
            <wp:docPr id="2" name="Obraz 2" descr="C:\Users\user\AppData\Local\Microsoft\Windows\INetCache\Content.Word\ab2d43d31acd5c2766a7a344863c1d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ab2d43d31acd5c2766a7a344863c1d6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E87" w:rsidRPr="00A038A3" w:rsidRDefault="00254649" w:rsidP="00717452">
      <w:pPr>
        <w:pBdr>
          <w:top w:val="single" w:sz="12" w:space="0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87249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B4F90">
        <w:rPr>
          <w:rFonts w:ascii="Times New Roman" w:hAnsi="Times New Roman" w:cs="Times New Roman"/>
          <w:b/>
          <w:sz w:val="40"/>
          <w:szCs w:val="40"/>
        </w:rPr>
        <w:t>w terminie</w:t>
      </w:r>
      <w:r w:rsidR="0071745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038A3" w:rsidRPr="00A038A3">
        <w:rPr>
          <w:rFonts w:ascii="Times New Roman" w:hAnsi="Times New Roman" w:cs="Times New Roman"/>
          <w:b/>
          <w:sz w:val="40"/>
          <w:szCs w:val="40"/>
        </w:rPr>
        <w:t xml:space="preserve">od </w:t>
      </w:r>
      <w:r w:rsidR="00D6411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C5155">
        <w:rPr>
          <w:rFonts w:ascii="Times New Roman" w:hAnsi="Times New Roman" w:cs="Times New Roman"/>
          <w:b/>
          <w:sz w:val="40"/>
          <w:szCs w:val="40"/>
        </w:rPr>
        <w:t>05.09</w:t>
      </w:r>
      <w:r w:rsidR="00714028">
        <w:rPr>
          <w:rFonts w:ascii="Times New Roman" w:hAnsi="Times New Roman" w:cs="Times New Roman"/>
          <w:b/>
          <w:sz w:val="40"/>
          <w:szCs w:val="40"/>
        </w:rPr>
        <w:t>.2024</w:t>
      </w:r>
      <w:r w:rsidR="00F70620">
        <w:rPr>
          <w:rFonts w:ascii="Times New Roman" w:hAnsi="Times New Roman" w:cs="Times New Roman"/>
          <w:b/>
          <w:sz w:val="40"/>
          <w:szCs w:val="40"/>
        </w:rPr>
        <w:t xml:space="preserve"> r.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64113">
        <w:rPr>
          <w:rFonts w:ascii="Times New Roman" w:hAnsi="Times New Roman" w:cs="Times New Roman"/>
          <w:b/>
          <w:sz w:val="40"/>
          <w:szCs w:val="40"/>
        </w:rPr>
        <w:t xml:space="preserve"> do</w:t>
      </w:r>
      <w:r w:rsidR="00714028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0C5155">
        <w:rPr>
          <w:rFonts w:ascii="Times New Roman" w:hAnsi="Times New Roman" w:cs="Times New Roman"/>
          <w:b/>
          <w:sz w:val="40"/>
          <w:szCs w:val="40"/>
        </w:rPr>
        <w:t>06.09</w:t>
      </w:r>
      <w:r w:rsidR="00714028">
        <w:rPr>
          <w:rFonts w:ascii="Times New Roman" w:hAnsi="Times New Roman" w:cs="Times New Roman"/>
          <w:b/>
          <w:sz w:val="40"/>
          <w:szCs w:val="40"/>
        </w:rPr>
        <w:t>.2024 r.</w:t>
      </w:r>
      <w:r w:rsidR="00D6411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72E87" w:rsidRDefault="00672E87" w:rsidP="000C2D18">
      <w:pPr>
        <w:jc w:val="both"/>
        <w:rPr>
          <w:rFonts w:ascii="Times New Roman" w:eastAsia="Calibri" w:hAnsi="Times New Roman" w:cs="Times New Roman"/>
          <w:b/>
        </w:rPr>
      </w:pPr>
    </w:p>
    <w:p w:rsidR="00BE4DA7" w:rsidRPr="00F70620" w:rsidRDefault="002667B9" w:rsidP="000C2D18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70620">
        <w:rPr>
          <w:rFonts w:ascii="Times New Roman" w:eastAsia="Calibri" w:hAnsi="Times New Roman" w:cs="Times New Roman"/>
          <w:b/>
          <w:sz w:val="26"/>
          <w:szCs w:val="26"/>
        </w:rPr>
        <w:t>Szanowni Państwo,</w:t>
      </w:r>
    </w:p>
    <w:p w:rsidR="002667B9" w:rsidRPr="00F70620" w:rsidRDefault="002667B9" w:rsidP="00254649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0620">
        <w:rPr>
          <w:rFonts w:ascii="Times New Roman" w:eastAsia="Calibri" w:hAnsi="Times New Roman" w:cs="Times New Roman"/>
          <w:sz w:val="26"/>
          <w:szCs w:val="26"/>
        </w:rPr>
        <w:t xml:space="preserve">Uprzejmie informujemy, że Powiatowy Urząd Pracy w Brzegu dysponuje </w:t>
      </w:r>
      <w:r w:rsidR="00BF63DD" w:rsidRPr="00F70620">
        <w:rPr>
          <w:rFonts w:ascii="Times New Roman" w:eastAsia="Calibri" w:hAnsi="Times New Roman" w:cs="Times New Roman"/>
          <w:sz w:val="26"/>
          <w:szCs w:val="26"/>
        </w:rPr>
        <w:t>środkami</w:t>
      </w:r>
      <w:r w:rsidRPr="00F706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C5155">
        <w:rPr>
          <w:rFonts w:ascii="Times New Roman" w:eastAsia="Calibri" w:hAnsi="Times New Roman" w:cs="Times New Roman"/>
          <w:sz w:val="26"/>
          <w:szCs w:val="26"/>
        </w:rPr>
        <w:t xml:space="preserve">rezerwy </w:t>
      </w:r>
      <w:r w:rsidRPr="00F70620">
        <w:rPr>
          <w:rFonts w:ascii="Times New Roman" w:eastAsia="Calibri" w:hAnsi="Times New Roman" w:cs="Times New Roman"/>
          <w:sz w:val="26"/>
          <w:szCs w:val="26"/>
        </w:rPr>
        <w:t xml:space="preserve">Krajowego Funduszu  </w:t>
      </w:r>
      <w:r w:rsidR="0032724E" w:rsidRPr="00F70620">
        <w:rPr>
          <w:rFonts w:ascii="Times New Roman" w:eastAsia="Calibri" w:hAnsi="Times New Roman" w:cs="Times New Roman"/>
          <w:sz w:val="26"/>
          <w:szCs w:val="26"/>
        </w:rPr>
        <w:t>S</w:t>
      </w:r>
      <w:r w:rsidR="00F70620" w:rsidRPr="00F70620">
        <w:rPr>
          <w:rFonts w:ascii="Times New Roman" w:eastAsia="Calibri" w:hAnsi="Times New Roman" w:cs="Times New Roman"/>
          <w:sz w:val="26"/>
          <w:szCs w:val="26"/>
        </w:rPr>
        <w:t>zkoleniowego w wysokości</w:t>
      </w:r>
      <w:r w:rsidR="00BF63DD" w:rsidRPr="00F70620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0C51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C5155" w:rsidRPr="000C5155">
        <w:rPr>
          <w:rFonts w:ascii="Times New Roman" w:eastAsia="Calibri" w:hAnsi="Times New Roman" w:cs="Times New Roman"/>
          <w:b/>
          <w:sz w:val="26"/>
          <w:szCs w:val="26"/>
        </w:rPr>
        <w:t>148 060,25 zł</w:t>
      </w:r>
      <w:r w:rsidR="000C51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F63DD" w:rsidRPr="00F70620">
        <w:rPr>
          <w:rFonts w:ascii="Times New Roman" w:eastAsia="Calibri" w:hAnsi="Times New Roman" w:cs="Times New Roman"/>
          <w:sz w:val="26"/>
          <w:szCs w:val="26"/>
        </w:rPr>
        <w:t>przeznaczonymi  na kształcenie ustawiczne pracowników i pracodawców .</w:t>
      </w:r>
    </w:p>
    <w:p w:rsidR="00451802" w:rsidRDefault="00BF63DD" w:rsidP="00254649">
      <w:pPr>
        <w:shd w:val="clear" w:color="auto" w:fill="FFFFFF"/>
        <w:spacing w:before="158" w:line="360" w:lineRule="auto"/>
        <w:ind w:left="10"/>
        <w:rPr>
          <w:rFonts w:ascii="Times New Roman" w:eastAsia="Calibri" w:hAnsi="Times New Roman" w:cs="Times New Roman"/>
          <w:sz w:val="26"/>
          <w:szCs w:val="26"/>
        </w:rPr>
      </w:pPr>
      <w:r w:rsidRPr="00F70620">
        <w:rPr>
          <w:rFonts w:ascii="Times New Roman" w:eastAsia="Calibri" w:hAnsi="Times New Roman" w:cs="Times New Roman"/>
          <w:sz w:val="26"/>
          <w:szCs w:val="26"/>
        </w:rPr>
        <w:t>W związku z tym</w:t>
      </w:r>
      <w:r w:rsidR="00F70620" w:rsidRPr="00F70620">
        <w:rPr>
          <w:rFonts w:ascii="Times New Roman" w:eastAsia="Calibri" w:hAnsi="Times New Roman" w:cs="Times New Roman"/>
          <w:sz w:val="26"/>
          <w:szCs w:val="26"/>
        </w:rPr>
        <w:t>,</w:t>
      </w:r>
      <w:r w:rsidRPr="00F70620">
        <w:rPr>
          <w:rFonts w:ascii="Times New Roman" w:eastAsia="Calibri" w:hAnsi="Times New Roman" w:cs="Times New Roman"/>
          <w:sz w:val="26"/>
          <w:szCs w:val="26"/>
        </w:rPr>
        <w:t xml:space="preserve"> w okresie</w:t>
      </w:r>
      <w:r w:rsidR="00D64113" w:rsidRPr="00F7062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0C515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05.09</w:t>
      </w:r>
      <w:r w:rsidR="00714028" w:rsidRPr="00F70620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.2024 r.</w:t>
      </w:r>
      <w:r w:rsidR="00D64113" w:rsidRPr="00F70620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r w:rsidR="002B4F90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i</w:t>
      </w:r>
      <w:r w:rsidR="00D64113" w:rsidRPr="00F70620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r w:rsidR="000C515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06.09</w:t>
      </w:r>
      <w:r w:rsidR="00714028" w:rsidRPr="00F70620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.2024</w:t>
      </w:r>
      <w:r w:rsidR="002314B9" w:rsidRPr="00F70620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r w:rsidR="00714028" w:rsidRPr="00F70620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r.</w:t>
      </w:r>
      <w:r w:rsidR="002314B9" w:rsidRPr="00F70620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 </w:t>
      </w:r>
      <w:r w:rsidRPr="00F70620">
        <w:rPr>
          <w:rFonts w:ascii="Times New Roman" w:eastAsia="Calibri" w:hAnsi="Times New Roman" w:cs="Times New Roman"/>
          <w:sz w:val="26"/>
          <w:szCs w:val="26"/>
        </w:rPr>
        <w:t>odbędzie się  nabór wniosków pracodawców o przyznan</w:t>
      </w:r>
      <w:r w:rsidR="00F70620" w:rsidRPr="00F70620">
        <w:rPr>
          <w:rFonts w:ascii="Times New Roman" w:eastAsia="Calibri" w:hAnsi="Times New Roman" w:cs="Times New Roman"/>
          <w:sz w:val="26"/>
          <w:szCs w:val="26"/>
        </w:rPr>
        <w:t>ie środków</w:t>
      </w:r>
      <w:r w:rsidR="000C5155">
        <w:rPr>
          <w:rFonts w:ascii="Times New Roman" w:eastAsia="Calibri" w:hAnsi="Times New Roman" w:cs="Times New Roman"/>
          <w:sz w:val="26"/>
          <w:szCs w:val="26"/>
        </w:rPr>
        <w:t xml:space="preserve"> rezerwy</w:t>
      </w:r>
      <w:r w:rsidR="00F70620" w:rsidRPr="00F70620">
        <w:rPr>
          <w:rFonts w:ascii="Times New Roman" w:eastAsia="Calibri" w:hAnsi="Times New Roman" w:cs="Times New Roman"/>
          <w:sz w:val="26"/>
          <w:szCs w:val="26"/>
        </w:rPr>
        <w:t xml:space="preserve"> Krajowego Funduszu </w:t>
      </w:r>
      <w:r w:rsidRPr="00F70620">
        <w:rPr>
          <w:rFonts w:ascii="Times New Roman" w:eastAsia="Calibri" w:hAnsi="Times New Roman" w:cs="Times New Roman"/>
          <w:sz w:val="26"/>
          <w:szCs w:val="26"/>
        </w:rPr>
        <w:t xml:space="preserve">Szkoleniowego na sfinansowanie  </w:t>
      </w:r>
      <w:r w:rsidR="006D7BBA" w:rsidRPr="00F70620">
        <w:rPr>
          <w:rFonts w:ascii="Times New Roman" w:eastAsia="Calibri" w:hAnsi="Times New Roman" w:cs="Times New Roman"/>
          <w:sz w:val="26"/>
          <w:szCs w:val="26"/>
        </w:rPr>
        <w:t>kształcenia ustawicznego.</w:t>
      </w:r>
    </w:p>
    <w:p w:rsidR="000C5155" w:rsidRPr="002B4F90" w:rsidRDefault="000C5155" w:rsidP="000C5155">
      <w:pPr>
        <w:pStyle w:val="Default"/>
        <w:rPr>
          <w:rFonts w:ascii="Times New Roman" w:hAnsi="Times New Roman" w:cs="Times New Roman"/>
          <w:b/>
        </w:rPr>
      </w:pPr>
    </w:p>
    <w:p w:rsidR="000C5155" w:rsidRPr="002B4F90" w:rsidRDefault="000C5155" w:rsidP="000C5155">
      <w:pPr>
        <w:pStyle w:val="Default"/>
        <w:rPr>
          <w:rFonts w:ascii="Times New Roman" w:hAnsi="Times New Roman" w:cs="Times New Roman"/>
          <w:b/>
          <w:i/>
          <w:u w:val="single"/>
        </w:rPr>
      </w:pPr>
      <w:r w:rsidRPr="002B4F90">
        <w:rPr>
          <w:rFonts w:ascii="Times New Roman" w:hAnsi="Times New Roman" w:cs="Times New Roman"/>
          <w:b/>
        </w:rPr>
        <w:t xml:space="preserve"> </w:t>
      </w:r>
      <w:r w:rsidRPr="002B4F90">
        <w:rPr>
          <w:rFonts w:ascii="Times New Roman" w:hAnsi="Times New Roman" w:cs="Times New Roman"/>
          <w:b/>
          <w:i/>
          <w:u w:val="single"/>
        </w:rPr>
        <w:t xml:space="preserve">Priorytety wydatkowania środków rezerwy KFS wynikające z decyzji Rady Rynku Pracy </w:t>
      </w:r>
      <w:r w:rsidR="002B4F90">
        <w:rPr>
          <w:rFonts w:ascii="Times New Roman" w:hAnsi="Times New Roman" w:cs="Times New Roman"/>
          <w:b/>
          <w:i/>
          <w:u w:val="single"/>
        </w:rPr>
        <w:t>:</w:t>
      </w:r>
    </w:p>
    <w:p w:rsidR="000C5155" w:rsidRPr="000C5155" w:rsidRDefault="000C5155" w:rsidP="000C5155">
      <w:pPr>
        <w:pStyle w:val="Default"/>
        <w:rPr>
          <w:rFonts w:ascii="Times New Roman" w:hAnsi="Times New Roman" w:cs="Times New Roman"/>
        </w:rPr>
      </w:pPr>
    </w:p>
    <w:p w:rsidR="000C5155" w:rsidRPr="000C5155" w:rsidRDefault="000C5155" w:rsidP="000C5155">
      <w:pPr>
        <w:pStyle w:val="Default"/>
        <w:spacing w:after="135" w:line="360" w:lineRule="auto"/>
        <w:rPr>
          <w:rFonts w:ascii="Times New Roman" w:hAnsi="Times New Roman" w:cs="Times New Roman"/>
        </w:rPr>
      </w:pPr>
      <w:r w:rsidRPr="000C5155">
        <w:rPr>
          <w:rFonts w:ascii="Times New Roman" w:hAnsi="Times New Roman" w:cs="Times New Roman"/>
          <w:b/>
        </w:rPr>
        <w:t xml:space="preserve">A. </w:t>
      </w:r>
      <w:r w:rsidRPr="000C5155">
        <w:rPr>
          <w:rFonts w:ascii="Times New Roman" w:hAnsi="Times New Roman" w:cs="Times New Roman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0C5155">
        <w:rPr>
          <w:rFonts w:ascii="Times New Roman" w:hAnsi="Times New Roman" w:cs="Times New Roman"/>
        </w:rPr>
        <w:t>MRiPS</w:t>
      </w:r>
      <w:proofErr w:type="spellEnd"/>
      <w:r w:rsidRPr="000C5155">
        <w:rPr>
          <w:rFonts w:ascii="Times New Roman" w:hAnsi="Times New Roman" w:cs="Times New Roman"/>
        </w:rPr>
        <w:t xml:space="preserve">. </w:t>
      </w:r>
    </w:p>
    <w:p w:rsidR="000C5155" w:rsidRPr="000C5155" w:rsidRDefault="000C5155" w:rsidP="000C5155">
      <w:pPr>
        <w:pStyle w:val="Default"/>
        <w:spacing w:after="135" w:line="360" w:lineRule="auto"/>
        <w:rPr>
          <w:rFonts w:ascii="Times New Roman" w:hAnsi="Times New Roman" w:cs="Times New Roman"/>
        </w:rPr>
      </w:pPr>
      <w:r w:rsidRPr="000C5155">
        <w:rPr>
          <w:rFonts w:ascii="Times New Roman" w:hAnsi="Times New Roman" w:cs="Times New Roman"/>
          <w:b/>
        </w:rPr>
        <w:lastRenderedPageBreak/>
        <w:t xml:space="preserve">B. </w:t>
      </w:r>
      <w:r w:rsidRPr="000C5155">
        <w:rPr>
          <w:rFonts w:ascii="Times New Roman" w:hAnsi="Times New Roman" w:cs="Times New Roman"/>
        </w:rPr>
        <w:t xml:space="preserve">Wsparcie kształcenia ustawicznego osób z orzeczonym stopniem niepełnosprawności. </w:t>
      </w:r>
    </w:p>
    <w:p w:rsidR="000C5155" w:rsidRDefault="000C5155" w:rsidP="000C5155">
      <w:pPr>
        <w:pStyle w:val="Default"/>
        <w:spacing w:after="135" w:line="360" w:lineRule="auto"/>
        <w:rPr>
          <w:rFonts w:ascii="Times New Roman" w:hAnsi="Times New Roman" w:cs="Times New Roman"/>
        </w:rPr>
      </w:pPr>
      <w:r w:rsidRPr="000C5155">
        <w:rPr>
          <w:rFonts w:ascii="Times New Roman" w:hAnsi="Times New Roman" w:cs="Times New Roman"/>
          <w:b/>
        </w:rPr>
        <w:t xml:space="preserve">C. </w:t>
      </w:r>
      <w:r w:rsidRPr="000C5155">
        <w:rPr>
          <w:rFonts w:ascii="Times New Roman" w:hAnsi="Times New Roman" w:cs="Times New Roman"/>
        </w:rPr>
        <w:t xml:space="preserve">Wsparcie kształcenia ustawicznego osób, które mogą udokumentować wykonywanie przez co najmniej 15 lat prac w szczególnych warunkach lub o szczególnym charakterze, a którym nie przysługuje </w:t>
      </w:r>
      <w:r>
        <w:rPr>
          <w:rFonts w:ascii="Times New Roman" w:hAnsi="Times New Roman" w:cs="Times New Roman"/>
        </w:rPr>
        <w:t xml:space="preserve">prawo do emerytury pomostowej. </w:t>
      </w:r>
    </w:p>
    <w:p w:rsidR="000C5155" w:rsidRPr="000C5155" w:rsidRDefault="000C5155" w:rsidP="000C5155">
      <w:pPr>
        <w:shd w:val="clear" w:color="auto" w:fill="FFFFFF"/>
        <w:spacing w:before="158" w:line="360" w:lineRule="auto"/>
        <w:ind w:left="10"/>
        <w:rPr>
          <w:rFonts w:ascii="Times New Roman" w:eastAsia="Calibri" w:hAnsi="Times New Roman" w:cs="Times New Roman"/>
          <w:sz w:val="24"/>
          <w:szCs w:val="24"/>
        </w:rPr>
      </w:pPr>
      <w:r w:rsidRPr="000C5155">
        <w:rPr>
          <w:rFonts w:ascii="Times New Roman" w:hAnsi="Times New Roman" w:cs="Times New Roman"/>
          <w:b/>
          <w:sz w:val="24"/>
          <w:szCs w:val="24"/>
        </w:rPr>
        <w:t>D</w:t>
      </w:r>
      <w:r w:rsidRPr="000C5155">
        <w:rPr>
          <w:rFonts w:ascii="Times New Roman" w:hAnsi="Times New Roman" w:cs="Times New Roman"/>
          <w:sz w:val="24"/>
          <w:szCs w:val="24"/>
        </w:rPr>
        <w:t>. Wsparcie kształcenia ustawicznego w obszarach/branżach kluczowych dla rozwoju powiatu/województwa wskazanych w dokumentach strategicznych/planach rozwoju</w:t>
      </w:r>
    </w:p>
    <w:p w:rsidR="000C5155" w:rsidRPr="000C5155" w:rsidRDefault="000C5155" w:rsidP="000C5155">
      <w:pPr>
        <w:pStyle w:val="Default"/>
        <w:spacing w:after="135" w:line="360" w:lineRule="auto"/>
        <w:rPr>
          <w:rFonts w:ascii="Times New Roman" w:hAnsi="Times New Roman" w:cs="Times New Roman"/>
        </w:rPr>
      </w:pPr>
    </w:p>
    <w:p w:rsidR="000C5155" w:rsidRPr="000C5155" w:rsidRDefault="000C5155" w:rsidP="000C5155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BA0DE9" w:rsidRDefault="00BA0DE9" w:rsidP="002A1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2A10C4" w:rsidRDefault="002A10C4" w:rsidP="002A1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A10C4">
        <w:rPr>
          <w:rFonts w:ascii="Times New Roman" w:hAnsi="Times New Roman" w:cs="Times New Roman"/>
          <w:b/>
          <w:sz w:val="24"/>
          <w:szCs w:val="24"/>
          <w:lang w:eastAsia="pl-PL"/>
        </w:rPr>
        <w:t>Wysokość dofinansowania wnioskowanego  kształcenia wynosi :</w:t>
      </w:r>
    </w:p>
    <w:p w:rsidR="0087249E" w:rsidRPr="002A10C4" w:rsidRDefault="00A038A3" w:rsidP="002A1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A10C4">
        <w:rPr>
          <w:rFonts w:ascii="Times New Roman" w:hAnsi="Times New Roman" w:cs="Times New Roman"/>
          <w:b/>
          <w:sz w:val="24"/>
          <w:szCs w:val="24"/>
          <w:lang w:eastAsia="pl-PL"/>
        </w:rPr>
        <w:t>100 %</w:t>
      </w:r>
      <w:r w:rsidR="002A10C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-</w:t>
      </w:r>
      <w:r w:rsidRPr="002A10C4">
        <w:rPr>
          <w:rFonts w:ascii="Times New Roman" w:hAnsi="Times New Roman" w:cs="Times New Roman"/>
          <w:sz w:val="24"/>
          <w:szCs w:val="24"/>
          <w:lang w:eastAsia="pl-PL"/>
        </w:rPr>
        <w:t xml:space="preserve"> kosztów  kształcenia dla mikroprzedsiębio</w:t>
      </w:r>
      <w:r w:rsidR="0087249E" w:rsidRPr="002A10C4">
        <w:rPr>
          <w:rFonts w:ascii="Times New Roman" w:hAnsi="Times New Roman" w:cs="Times New Roman"/>
          <w:sz w:val="24"/>
          <w:szCs w:val="24"/>
          <w:lang w:eastAsia="pl-PL"/>
        </w:rPr>
        <w:t>rstw,</w:t>
      </w:r>
    </w:p>
    <w:p w:rsidR="00717452" w:rsidRDefault="00A038A3" w:rsidP="002A1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6"/>
          <w:szCs w:val="26"/>
          <w:lang w:eastAsia="pl-PL"/>
        </w:rPr>
      </w:pPr>
      <w:r w:rsidRPr="002A10C4">
        <w:rPr>
          <w:rFonts w:ascii="Times New Roman" w:hAnsi="Times New Roman" w:cs="Times New Roman"/>
          <w:b/>
          <w:sz w:val="24"/>
          <w:szCs w:val="24"/>
          <w:lang w:eastAsia="pl-PL"/>
        </w:rPr>
        <w:t>80%</w:t>
      </w:r>
      <w:r w:rsidR="002A10C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-</w:t>
      </w:r>
      <w:r w:rsidRPr="002A10C4">
        <w:rPr>
          <w:rFonts w:ascii="Times New Roman" w:hAnsi="Times New Roman" w:cs="Times New Roman"/>
          <w:sz w:val="24"/>
          <w:szCs w:val="24"/>
          <w:lang w:eastAsia="pl-PL"/>
        </w:rPr>
        <w:t xml:space="preserve"> kosztów kształcenia  dla pozostałych  przedsiębi</w:t>
      </w:r>
      <w:r w:rsidR="00E66958" w:rsidRPr="002A10C4">
        <w:rPr>
          <w:rFonts w:ascii="Times New Roman" w:hAnsi="Times New Roman" w:cs="Times New Roman"/>
          <w:sz w:val="24"/>
          <w:szCs w:val="24"/>
          <w:lang w:eastAsia="pl-PL"/>
        </w:rPr>
        <w:t>orstw i instytucji publicznych</w:t>
      </w:r>
      <w:r w:rsidR="00717452">
        <w:rPr>
          <w:rFonts w:ascii="Times New Roman" w:hAnsi="Times New Roman" w:cs="Times New Roman"/>
          <w:sz w:val="26"/>
          <w:szCs w:val="26"/>
          <w:lang w:eastAsia="pl-PL"/>
        </w:rPr>
        <w:t xml:space="preserve"> ,</w:t>
      </w:r>
    </w:p>
    <w:p w:rsidR="00717452" w:rsidRPr="00F70620" w:rsidRDefault="00717452" w:rsidP="002A1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6"/>
          <w:szCs w:val="26"/>
          <w:lang w:eastAsia="pl-PL"/>
        </w:rPr>
      </w:pPr>
      <w:r w:rsidRPr="00717452">
        <w:rPr>
          <w:rFonts w:ascii="Times New Roman" w:hAnsi="Times New Roman" w:cs="Times New Roman"/>
          <w:sz w:val="26"/>
          <w:szCs w:val="26"/>
          <w:lang w:eastAsia="pl-PL"/>
        </w:rPr>
        <w:t>ale nie więcej niż do wysokości 300% przeciętnego wynagrodzenia w d</w:t>
      </w:r>
      <w:r w:rsidR="00BA0DE9">
        <w:rPr>
          <w:rFonts w:ascii="Times New Roman" w:hAnsi="Times New Roman" w:cs="Times New Roman"/>
          <w:sz w:val="26"/>
          <w:szCs w:val="26"/>
          <w:lang w:eastAsia="pl-PL"/>
        </w:rPr>
        <w:t>anym roku                  na jednego uczestnika.</w:t>
      </w:r>
    </w:p>
    <w:p w:rsidR="001D3AC0" w:rsidRPr="00F70620" w:rsidRDefault="00D802D8" w:rsidP="00254649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</w:pPr>
      <w:r w:rsidRPr="00F7062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Ważne Informacje :</w:t>
      </w:r>
    </w:p>
    <w:p w:rsidR="0087249E" w:rsidRPr="00F70620" w:rsidRDefault="00A830C5" w:rsidP="00254649">
      <w:pPr>
        <w:spacing w:line="360" w:lineRule="auto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</w:pPr>
      <w:r w:rsidRPr="00F7062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I. </w:t>
      </w:r>
      <w:r w:rsidR="00D802D8" w:rsidRPr="00F7062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W ramach naboru pra</w:t>
      </w:r>
      <w:r w:rsidR="000C515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codawca może złożyć 1</w:t>
      </w:r>
      <w:r w:rsidR="00D802D8" w:rsidRPr="00F7062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wnios</w:t>
      </w:r>
      <w:r w:rsidR="000C515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ek </w:t>
      </w:r>
      <w:r w:rsidR="00D802D8" w:rsidRPr="00F7062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na kształcenie ustawiczne pracodawcy i pracowników.</w:t>
      </w:r>
    </w:p>
    <w:p w:rsidR="007B780E" w:rsidRPr="00F70620" w:rsidRDefault="000C2D18" w:rsidP="00254649">
      <w:pPr>
        <w:spacing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70620">
        <w:rPr>
          <w:rFonts w:ascii="Times New Roman" w:eastAsia="Calibri" w:hAnsi="Times New Roman" w:cs="Times New Roman"/>
          <w:b/>
          <w:sz w:val="26"/>
          <w:szCs w:val="26"/>
        </w:rPr>
        <w:t>I</w:t>
      </w:r>
      <w:r w:rsidR="00082CD4" w:rsidRPr="00F70620">
        <w:rPr>
          <w:rFonts w:ascii="Times New Roman" w:eastAsia="Calibri" w:hAnsi="Times New Roman" w:cs="Times New Roman"/>
          <w:b/>
          <w:sz w:val="26"/>
          <w:szCs w:val="26"/>
        </w:rPr>
        <w:t>I</w:t>
      </w:r>
      <w:r w:rsidRPr="00F70620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BF63DD" w:rsidRPr="00F7062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780E" w:rsidRPr="00F70620">
        <w:rPr>
          <w:rFonts w:ascii="Times New Roman" w:eastAsia="Calibri" w:hAnsi="Times New Roman" w:cs="Times New Roman"/>
          <w:b/>
          <w:sz w:val="26"/>
          <w:szCs w:val="26"/>
        </w:rPr>
        <w:t>Z uwagi na czas rozpatrywania wniosków oraz konieczność zawarcia umów przed terminem rozpocz</w:t>
      </w:r>
      <w:r w:rsidR="008B1A8E">
        <w:rPr>
          <w:rFonts w:ascii="Times New Roman" w:eastAsia="Calibri" w:hAnsi="Times New Roman" w:cs="Times New Roman"/>
          <w:b/>
          <w:sz w:val="26"/>
          <w:szCs w:val="26"/>
        </w:rPr>
        <w:t>ęcia kształcenia ustawicznego, p</w:t>
      </w:r>
      <w:r w:rsidR="007B780E" w:rsidRPr="00F70620">
        <w:rPr>
          <w:rFonts w:ascii="Times New Roman" w:eastAsia="Calibri" w:hAnsi="Times New Roman" w:cs="Times New Roman"/>
          <w:b/>
          <w:sz w:val="26"/>
          <w:szCs w:val="26"/>
        </w:rPr>
        <w:t xml:space="preserve">racodawca przy planowaniu terminu szkolenia </w:t>
      </w:r>
      <w:r w:rsidR="002C3114" w:rsidRPr="00F70620">
        <w:rPr>
          <w:rFonts w:ascii="Times New Roman" w:eastAsia="Calibri" w:hAnsi="Times New Roman" w:cs="Times New Roman"/>
          <w:b/>
          <w:sz w:val="26"/>
          <w:szCs w:val="26"/>
        </w:rPr>
        <w:t xml:space="preserve">powinien </w:t>
      </w:r>
      <w:r w:rsidR="007B780E" w:rsidRPr="00F70620">
        <w:rPr>
          <w:rFonts w:ascii="Times New Roman" w:eastAsia="Calibri" w:hAnsi="Times New Roman" w:cs="Times New Roman"/>
          <w:b/>
          <w:sz w:val="26"/>
          <w:szCs w:val="26"/>
        </w:rPr>
        <w:t xml:space="preserve">uwzględnić okres </w:t>
      </w:r>
      <w:r w:rsidR="002C3114" w:rsidRPr="00F7062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94173" w:rsidRPr="00F70620">
        <w:rPr>
          <w:rFonts w:ascii="Times New Roman" w:eastAsia="Calibri" w:hAnsi="Times New Roman" w:cs="Times New Roman"/>
          <w:b/>
          <w:sz w:val="26"/>
          <w:szCs w:val="26"/>
        </w:rPr>
        <w:t>30</w:t>
      </w:r>
      <w:r w:rsidR="002C3114" w:rsidRPr="00F70620">
        <w:rPr>
          <w:rFonts w:ascii="Times New Roman" w:eastAsia="Calibri" w:hAnsi="Times New Roman" w:cs="Times New Roman"/>
          <w:b/>
          <w:sz w:val="26"/>
          <w:szCs w:val="26"/>
        </w:rPr>
        <w:t xml:space="preserve"> dni, począwszy od dnia złożenia wniosku , który będzie przeznaczony na dokonanie oceny formalnej oraz merytorycznej wniosków.</w:t>
      </w:r>
    </w:p>
    <w:p w:rsidR="004A7D77" w:rsidRPr="00F70620" w:rsidRDefault="00BF63DD" w:rsidP="002546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620">
        <w:rPr>
          <w:rFonts w:ascii="Times New Roman" w:hAnsi="Times New Roman" w:cs="Times New Roman"/>
          <w:b/>
          <w:sz w:val="26"/>
          <w:szCs w:val="26"/>
        </w:rPr>
        <w:t>II</w:t>
      </w:r>
      <w:r w:rsidR="00082CD4" w:rsidRPr="00F70620">
        <w:rPr>
          <w:rFonts w:ascii="Times New Roman" w:hAnsi="Times New Roman" w:cs="Times New Roman"/>
          <w:b/>
          <w:sz w:val="26"/>
          <w:szCs w:val="26"/>
        </w:rPr>
        <w:t>I</w:t>
      </w:r>
      <w:r w:rsidRPr="00F70620">
        <w:rPr>
          <w:rFonts w:ascii="Times New Roman" w:hAnsi="Times New Roman" w:cs="Times New Roman"/>
          <w:b/>
          <w:sz w:val="26"/>
          <w:szCs w:val="26"/>
        </w:rPr>
        <w:t>.</w:t>
      </w:r>
      <w:r w:rsidR="000C2D18" w:rsidRPr="00F706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4DA7" w:rsidRPr="00F70620">
        <w:rPr>
          <w:rFonts w:ascii="Times New Roman" w:hAnsi="Times New Roman" w:cs="Times New Roman"/>
          <w:b/>
          <w:sz w:val="26"/>
          <w:szCs w:val="26"/>
        </w:rPr>
        <w:t>Powiatowy Urząd Pracy w Brzegu przypomina iż</w:t>
      </w:r>
      <w:r w:rsidR="00BE4DA7" w:rsidRPr="00F70620">
        <w:rPr>
          <w:rFonts w:ascii="Times New Roman" w:hAnsi="Times New Roman" w:cs="Times New Roman"/>
          <w:sz w:val="26"/>
          <w:szCs w:val="26"/>
        </w:rPr>
        <w:t xml:space="preserve"> :</w:t>
      </w:r>
    </w:p>
    <w:p w:rsidR="00BE4DA7" w:rsidRPr="00F70620" w:rsidRDefault="00BE4DA7" w:rsidP="002546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pl-PL"/>
        </w:rPr>
      </w:pPr>
      <w:r w:rsidRPr="00F70620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pl-PL"/>
        </w:rPr>
        <w:t>Skorzystać ze środków KFS nie mogą m.in.:</w:t>
      </w:r>
    </w:p>
    <w:p w:rsidR="00BE4DA7" w:rsidRPr="00F70620" w:rsidRDefault="00BE4DA7" w:rsidP="00254649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pl-PL"/>
        </w:rPr>
      </w:pPr>
      <w:r w:rsidRPr="00F70620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pl-PL"/>
        </w:rPr>
        <w:t>osoby prowadzące działalność gospodarczą niezatrudniające pracownika na podstawie umowy o pracę,</w:t>
      </w:r>
    </w:p>
    <w:p w:rsidR="00BE4DA7" w:rsidRPr="00F70620" w:rsidRDefault="00BE4DA7" w:rsidP="00254649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F7062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osoby współpracujące przy prowadzeniu działalności gospodarczej -  zgodnie z art. 8 ust. 11 ustawy o systemie ubezpieczeń społecznych są to: małżonek, dzieci własne lub dzieci drugiego małżonka i dzieci przysposobione, rodzice </w:t>
      </w:r>
      <w:r w:rsidRPr="00F7062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lastRenderedPageBreak/>
        <w:t>oraz macocha i ojczym, pozostające we wspólnym gospodarstwie domowym i współpracujące przy prowadzeniu działalności,</w:t>
      </w:r>
    </w:p>
    <w:p w:rsidR="00BE4DA7" w:rsidRPr="00F70620" w:rsidRDefault="00BE4DA7" w:rsidP="00254649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F7062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lekarze i lekarze dentyści, którzy chcą sfinansować szkolenia specjalizacyjne i staże podyplomowe wraz z kosztami obsługi określone w przepisach</w:t>
      </w:r>
      <w:r w:rsidR="00E66958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          </w:t>
      </w:r>
      <w:r w:rsidRPr="00F7062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o zawodach lekarza i lekarza dentysty, a także pielęgniarki i położne które chcą sfinansować specjalizacje, o których mowa  w przepisach o zawodach pielęgniarki i położnej,</w:t>
      </w:r>
    </w:p>
    <w:p w:rsidR="00BE4DA7" w:rsidRPr="00F70620" w:rsidRDefault="00082CD4" w:rsidP="00BA0DE9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ind w:right="240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F7062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pracownicy</w:t>
      </w:r>
      <w:r w:rsidRPr="00F7062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ab/>
      </w:r>
      <w:r w:rsidR="002B4F9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</w:t>
      </w:r>
      <w:r w:rsidR="00BE4DA7" w:rsidRPr="00F7062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będą</w:t>
      </w:r>
      <w:r w:rsidR="00BA0DE9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cy </w:t>
      </w:r>
      <w:r w:rsidR="002B4F9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na: </w:t>
      </w:r>
      <w:r w:rsidRPr="00F7062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urlopie</w:t>
      </w:r>
      <w:r w:rsidR="00BE4DA7" w:rsidRPr="00F7062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,</w:t>
      </w:r>
      <w:r w:rsidR="00BA0DE9" w:rsidRPr="00BA0DE9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macierzyńskim/</w:t>
      </w:r>
      <w:r w:rsidR="00BA0DE9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</w:t>
      </w:r>
      <w:r w:rsidR="00BA0DE9" w:rsidRPr="00BA0DE9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ojcowskim</w:t>
      </w:r>
      <w:r w:rsidR="002B4F9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/</w:t>
      </w:r>
      <w:r w:rsidR="00BA0DE9" w:rsidRPr="00BA0DE9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wychowawczym,</w:t>
      </w:r>
      <w:r w:rsidR="00BA0DE9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</w:t>
      </w:r>
      <w:r w:rsidR="00BA0DE9" w:rsidRPr="00BA0DE9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urlopie bezpłatnym</w:t>
      </w:r>
      <w:r w:rsidR="00BA0DE9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.</w:t>
      </w:r>
    </w:p>
    <w:p w:rsidR="00BE4DA7" w:rsidRPr="00F70620" w:rsidRDefault="00BE4DA7" w:rsidP="00254649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F7062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osoby pełniące funkcje zarzą</w:t>
      </w:r>
      <w:r w:rsidR="00E66958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dcze w spółkach prawa </w:t>
      </w:r>
      <w:r w:rsidR="00717452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handlowego</w:t>
      </w:r>
      <w:r w:rsidR="00717452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br/>
      </w:r>
      <w:r w:rsidRPr="00F7062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 (z wyjątkiem sytuacji, gdy osoby te zatrudnione są na umowę o pracę </w:t>
      </w:r>
      <w:r w:rsidR="00BA0DE9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br/>
      </w:r>
      <w:r w:rsidRPr="00F7062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w spółce),</w:t>
      </w:r>
    </w:p>
    <w:p w:rsidR="00BE4DA7" w:rsidRPr="00F70620" w:rsidRDefault="00BE4DA7" w:rsidP="00254649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F7062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prezes spółki z ograniczoną odpowiedzialnością, który jest jedynym lub większościowym udziałowcem,</w:t>
      </w:r>
    </w:p>
    <w:p w:rsidR="00BE4DA7" w:rsidRPr="00F70620" w:rsidRDefault="00BE4DA7" w:rsidP="00254649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F7062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osoby zatrudnione na podstawie umów cywilnoprawnych,</w:t>
      </w:r>
    </w:p>
    <w:p w:rsidR="00BE4DA7" w:rsidRPr="00F70620" w:rsidRDefault="00BE4DA7" w:rsidP="00254649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F7062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pracodawcy chcący realizować samodzielnie kształcenie ustawiczne dla swoich pracowników, bez udziału zewnętrznych instytucji szkoleniowych.</w:t>
      </w:r>
    </w:p>
    <w:p w:rsidR="000C2D18" w:rsidRPr="00F70620" w:rsidRDefault="00D802D8" w:rsidP="00254649">
      <w:pPr>
        <w:widowControl w:val="0"/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70620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>IV</w:t>
      </w:r>
      <w:r w:rsidR="00451802" w:rsidRPr="00F70620">
        <w:rPr>
          <w:rFonts w:ascii="Times New Roman" w:eastAsia="SimSun" w:hAnsi="Times New Roman" w:cs="Times New Roman"/>
          <w:bCs/>
          <w:kern w:val="1"/>
          <w:sz w:val="26"/>
          <w:szCs w:val="26"/>
          <w:lang w:eastAsia="hi-IN" w:bidi="hi-IN"/>
        </w:rPr>
        <w:t>.</w:t>
      </w:r>
      <w:r w:rsidR="001C6C14" w:rsidRPr="00F706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C6C14" w:rsidRPr="00F7062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Dopuszcza się negocjacje z pracodawcą treści wniosku, w celu ustalenia ceny usługi kształcenia ustawicznego, liczby osób objętych kształceniem ustawicznym</w:t>
      </w:r>
      <w:r w:rsidR="001C6C14" w:rsidRPr="00F7062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realizatora usługi, programu kształcenia ustawicznego programu kształcenia ustawicznego lub zakresu egzaminu, z uwzględnieniem zasady zapewniania najwyższej  jakości usługi oraz zachowania racjonalnego wydatkowania środków publicznych .</w:t>
      </w:r>
    </w:p>
    <w:p w:rsidR="00202F96" w:rsidRPr="00F70620" w:rsidRDefault="00D802D8" w:rsidP="00254649">
      <w:pPr>
        <w:pStyle w:val="Akapitzlist1"/>
        <w:spacing w:after="240" w:line="360" w:lineRule="auto"/>
        <w:ind w:left="0"/>
        <w:jc w:val="both"/>
        <w:rPr>
          <w:rFonts w:ascii="Times New Roman" w:hAnsi="Times New Roman" w:cs="Times New Roman"/>
          <w:bCs/>
          <w:kern w:val="1"/>
          <w:sz w:val="26"/>
          <w:szCs w:val="26"/>
          <w:lang w:eastAsia="hi-IN" w:bidi="hi-IN"/>
        </w:rPr>
      </w:pPr>
      <w:r w:rsidRPr="00F70620">
        <w:rPr>
          <w:rFonts w:ascii="Times New Roman" w:hAnsi="Times New Roman" w:cs="Times New Roman"/>
          <w:b/>
          <w:kern w:val="1"/>
          <w:sz w:val="26"/>
          <w:szCs w:val="26"/>
          <w:lang w:eastAsia="hi-IN" w:bidi="hi-IN"/>
        </w:rPr>
        <w:t>V</w:t>
      </w:r>
      <w:r w:rsidR="000C2D18" w:rsidRPr="00F70620"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  <w:t xml:space="preserve">. </w:t>
      </w:r>
      <w:r w:rsidR="001C6C14" w:rsidRPr="00F70620">
        <w:rPr>
          <w:rFonts w:ascii="Times New Roman" w:hAnsi="Times New Roman" w:cs="Times New Roman"/>
          <w:bCs/>
          <w:kern w:val="1"/>
          <w:sz w:val="26"/>
          <w:szCs w:val="26"/>
          <w:lang w:eastAsia="hi-IN" w:bidi="hi-IN"/>
        </w:rPr>
        <w:t>Finansowane będą wyłącznie formy kształcenia kończące się otrzymaniem uprawnienia, certyfikatu lub innego dokumentu, potwierdzającego uzyskani</w:t>
      </w:r>
      <w:r w:rsidR="005C5704">
        <w:rPr>
          <w:rFonts w:ascii="Times New Roman" w:hAnsi="Times New Roman" w:cs="Times New Roman"/>
          <w:bCs/>
          <w:kern w:val="1"/>
          <w:sz w:val="26"/>
          <w:szCs w:val="26"/>
          <w:lang w:eastAsia="hi-IN" w:bidi="hi-IN"/>
        </w:rPr>
        <w:t>e</w:t>
      </w:r>
      <w:r w:rsidR="001C6C14" w:rsidRPr="00F70620">
        <w:rPr>
          <w:rFonts w:ascii="Times New Roman" w:hAnsi="Times New Roman" w:cs="Times New Roman"/>
          <w:bCs/>
          <w:kern w:val="1"/>
          <w:sz w:val="26"/>
          <w:szCs w:val="26"/>
          <w:lang w:eastAsia="hi-IN" w:bidi="hi-IN"/>
        </w:rPr>
        <w:t xml:space="preserve"> lub uaktualnienie kompetencji do celów zawodowych</w:t>
      </w:r>
      <w:r w:rsidR="000C5155">
        <w:rPr>
          <w:rFonts w:ascii="Times New Roman" w:hAnsi="Times New Roman" w:cs="Times New Roman"/>
          <w:bCs/>
          <w:kern w:val="1"/>
          <w:sz w:val="26"/>
          <w:szCs w:val="26"/>
          <w:lang w:eastAsia="hi-IN" w:bidi="hi-IN"/>
        </w:rPr>
        <w:t>.</w:t>
      </w:r>
    </w:p>
    <w:p w:rsidR="00BE4DA7" w:rsidRPr="00F70620" w:rsidRDefault="00451802" w:rsidP="00254649">
      <w:pPr>
        <w:pStyle w:val="Akapitzlist1"/>
        <w:spacing w:after="240" w:line="360" w:lineRule="auto"/>
        <w:ind w:left="0"/>
        <w:jc w:val="both"/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</w:pPr>
      <w:r w:rsidRPr="00F70620">
        <w:rPr>
          <w:rFonts w:ascii="Times New Roman" w:hAnsi="Times New Roman" w:cs="Times New Roman"/>
          <w:b/>
          <w:kern w:val="1"/>
          <w:sz w:val="26"/>
          <w:szCs w:val="26"/>
          <w:lang w:eastAsia="hi-IN" w:bidi="hi-IN"/>
        </w:rPr>
        <w:t>V</w:t>
      </w:r>
      <w:r w:rsidR="00D802D8" w:rsidRPr="00F70620">
        <w:rPr>
          <w:rFonts w:ascii="Times New Roman" w:hAnsi="Times New Roman" w:cs="Times New Roman"/>
          <w:b/>
          <w:kern w:val="1"/>
          <w:sz w:val="26"/>
          <w:szCs w:val="26"/>
          <w:lang w:eastAsia="hi-IN" w:bidi="hi-IN"/>
        </w:rPr>
        <w:t>I</w:t>
      </w:r>
      <w:r w:rsidR="00202F96" w:rsidRPr="00F70620"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  <w:t>.</w:t>
      </w:r>
      <w:r w:rsidR="00BE4DA7" w:rsidRPr="00F70620"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  <w:t xml:space="preserve"> Ś</w:t>
      </w:r>
      <w:r w:rsidR="00BE4DA7" w:rsidRPr="00F70620">
        <w:rPr>
          <w:rFonts w:ascii="Times New Roman" w:hAnsi="Times New Roman" w:cs="Times New Roman"/>
          <w:bCs/>
          <w:kern w:val="1"/>
          <w:sz w:val="26"/>
          <w:szCs w:val="26"/>
          <w:lang w:eastAsia="hi-IN" w:bidi="hi-IN"/>
        </w:rPr>
        <w:t xml:space="preserve">rodki </w:t>
      </w:r>
      <w:r w:rsidR="000C5155">
        <w:rPr>
          <w:rFonts w:ascii="Times New Roman" w:hAnsi="Times New Roman" w:cs="Times New Roman"/>
          <w:bCs/>
          <w:kern w:val="1"/>
          <w:sz w:val="26"/>
          <w:szCs w:val="26"/>
          <w:lang w:eastAsia="hi-IN" w:bidi="hi-IN"/>
        </w:rPr>
        <w:t xml:space="preserve"> rezerwy </w:t>
      </w:r>
      <w:r w:rsidR="00BE4DA7" w:rsidRPr="00F70620">
        <w:rPr>
          <w:rFonts w:ascii="Times New Roman" w:hAnsi="Times New Roman" w:cs="Times New Roman"/>
          <w:bCs/>
          <w:kern w:val="1"/>
          <w:sz w:val="26"/>
          <w:szCs w:val="26"/>
          <w:lang w:eastAsia="hi-IN" w:bidi="hi-IN"/>
        </w:rPr>
        <w:t>KFS przyznane na kształcenie ustawicz</w:t>
      </w:r>
      <w:r w:rsidR="00BE4DA7" w:rsidRPr="00F70620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t>ne pracodawców i pracowników stanowią pomoc de minimis.</w:t>
      </w:r>
    </w:p>
    <w:p w:rsidR="00202F96" w:rsidRPr="00BA0DE9" w:rsidRDefault="00451802" w:rsidP="00254649">
      <w:pPr>
        <w:pStyle w:val="Akapitzlist1"/>
        <w:spacing w:after="240" w:line="360" w:lineRule="auto"/>
        <w:ind w:left="0"/>
        <w:jc w:val="both"/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</w:pPr>
      <w:r w:rsidRPr="00F70620">
        <w:rPr>
          <w:rFonts w:ascii="Times New Roman" w:hAnsi="Times New Roman" w:cs="Times New Roman"/>
          <w:b/>
          <w:noProof/>
          <w:kern w:val="1"/>
          <w:sz w:val="26"/>
          <w:szCs w:val="26"/>
          <w:lang w:eastAsia="pl-PL"/>
        </w:rPr>
        <w:t>VI</w:t>
      </w:r>
      <w:r w:rsidR="00D802D8" w:rsidRPr="00F70620">
        <w:rPr>
          <w:rFonts w:ascii="Times New Roman" w:hAnsi="Times New Roman" w:cs="Times New Roman"/>
          <w:b/>
          <w:noProof/>
          <w:kern w:val="1"/>
          <w:sz w:val="26"/>
          <w:szCs w:val="26"/>
          <w:lang w:eastAsia="pl-PL"/>
        </w:rPr>
        <w:t>I</w:t>
      </w:r>
      <w:r w:rsidR="00202F96" w:rsidRPr="00F70620">
        <w:rPr>
          <w:rFonts w:ascii="Times New Roman" w:hAnsi="Times New Roman" w:cs="Times New Roman"/>
          <w:b/>
          <w:noProof/>
          <w:kern w:val="1"/>
          <w:sz w:val="26"/>
          <w:szCs w:val="26"/>
          <w:lang w:eastAsia="pl-PL"/>
        </w:rPr>
        <w:t>.</w:t>
      </w:r>
      <w:r w:rsidR="00202F96" w:rsidRPr="00F70620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t xml:space="preserve"> Powiatowy Urząd Pracy w Brzegu rozpatruje  wnioski kompletne, wraz </w:t>
      </w:r>
      <w:r w:rsidR="00717452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br/>
      </w:r>
      <w:r w:rsidR="00202F96" w:rsidRPr="00F70620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t>z załącznikami.W przypadku gdy wniosek jest wypełniony nieprawidłowo, urz</w:t>
      </w:r>
      <w:r w:rsidR="00254649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t>ą</w:t>
      </w:r>
      <w:r w:rsidR="00202F96" w:rsidRPr="00F70620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t xml:space="preserve">d wyznacza pracodawcy termin </w:t>
      </w:r>
      <w:r w:rsidR="00202F96" w:rsidRPr="00717452">
        <w:rPr>
          <w:rFonts w:ascii="Times New Roman" w:hAnsi="Times New Roman" w:cs="Times New Roman"/>
          <w:b/>
          <w:noProof/>
          <w:kern w:val="1"/>
          <w:sz w:val="26"/>
          <w:szCs w:val="26"/>
          <w:lang w:eastAsia="pl-PL"/>
        </w:rPr>
        <w:t>nie krótszy niż 7 dni i nie dłuższy niż 14 dni</w:t>
      </w:r>
      <w:r w:rsidR="00202F96" w:rsidRPr="00F70620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t xml:space="preserve"> do jego </w:t>
      </w:r>
      <w:r w:rsidR="00202F96" w:rsidRPr="00F70620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lastRenderedPageBreak/>
        <w:t>poprawienia.</w:t>
      </w:r>
      <w:r w:rsidR="00BA0DE9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br/>
      </w:r>
      <w:r w:rsidR="00BA0DE9">
        <w:rPr>
          <w:rFonts w:ascii="Times New Roman" w:hAnsi="Times New Roman" w:cs="Times New Roman"/>
          <w:b/>
          <w:noProof/>
          <w:kern w:val="1"/>
          <w:sz w:val="26"/>
          <w:szCs w:val="26"/>
          <w:lang w:eastAsia="pl-PL"/>
        </w:rPr>
        <w:t>2.</w:t>
      </w:r>
      <w:r w:rsidR="00202F96" w:rsidRPr="00BA0DE9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t>Wniosek pozostawia się bez rozpatrzenia, o czym informuje</w:t>
      </w:r>
      <w:r w:rsidR="00F3664C" w:rsidRPr="00BA0DE9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t xml:space="preserve"> </w:t>
      </w:r>
      <w:r w:rsidR="00202F96" w:rsidRPr="00BA0DE9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t>si</w:t>
      </w:r>
      <w:r w:rsidR="00F3664C" w:rsidRPr="00BA0DE9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t>ę</w:t>
      </w:r>
      <w:r w:rsidR="00202F96" w:rsidRPr="00BA0DE9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t xml:space="preserve"> pracodawcę na pismie, w przypadku:</w:t>
      </w:r>
    </w:p>
    <w:p w:rsidR="00202F96" w:rsidRPr="00BA0DE9" w:rsidRDefault="00202F96" w:rsidP="00254649">
      <w:pPr>
        <w:pStyle w:val="Akapitzlist1"/>
        <w:numPr>
          <w:ilvl w:val="0"/>
          <w:numId w:val="9"/>
        </w:numPr>
        <w:spacing w:after="240" w:line="360" w:lineRule="auto"/>
        <w:jc w:val="both"/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</w:pPr>
      <w:r w:rsidRPr="00BA0DE9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t>nie</w:t>
      </w:r>
      <w:r w:rsidR="005C6F71" w:rsidRPr="00BA0DE9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t>p</w:t>
      </w:r>
      <w:r w:rsidRPr="00BA0DE9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t>oprawienia wniosku we wskazanym terminie,</w:t>
      </w:r>
    </w:p>
    <w:p w:rsidR="00202F96" w:rsidRPr="00BA0DE9" w:rsidRDefault="00202F96" w:rsidP="00254649">
      <w:pPr>
        <w:pStyle w:val="Akapitzlist1"/>
        <w:numPr>
          <w:ilvl w:val="0"/>
          <w:numId w:val="9"/>
        </w:numPr>
        <w:spacing w:after="240" w:line="360" w:lineRule="auto"/>
        <w:jc w:val="both"/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</w:pPr>
      <w:r w:rsidRPr="00BA0DE9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t>niedołączenia załączników wymaganych do wniosku.</w:t>
      </w:r>
    </w:p>
    <w:p w:rsidR="0087249E" w:rsidRPr="000C5155" w:rsidRDefault="0087249E" w:rsidP="00717452">
      <w:pPr>
        <w:pStyle w:val="Akapitzlist1"/>
        <w:spacing w:after="240" w:line="360" w:lineRule="auto"/>
        <w:ind w:left="0"/>
        <w:jc w:val="center"/>
        <w:rPr>
          <w:rFonts w:ascii="Times New Roman" w:hAnsi="Times New Roman" w:cs="Times New Roman"/>
          <w:b/>
          <w:noProof/>
          <w:kern w:val="1"/>
          <w:sz w:val="26"/>
          <w:szCs w:val="26"/>
          <w:u w:val="single"/>
          <w:lang w:eastAsia="pl-PL"/>
        </w:rPr>
      </w:pPr>
      <w:r w:rsidRPr="000C5155">
        <w:rPr>
          <w:rFonts w:ascii="Times New Roman" w:hAnsi="Times New Roman" w:cs="Times New Roman"/>
          <w:b/>
          <w:noProof/>
          <w:color w:val="FF0000"/>
          <w:kern w:val="1"/>
          <w:sz w:val="26"/>
          <w:szCs w:val="26"/>
          <w:u w:val="single"/>
          <w:lang w:eastAsia="pl-PL"/>
        </w:rPr>
        <w:t>UWAGA!</w:t>
      </w:r>
    </w:p>
    <w:p w:rsidR="0087249E" w:rsidRPr="00F70620" w:rsidRDefault="0087249E" w:rsidP="00717452">
      <w:pPr>
        <w:pStyle w:val="Akapitzlist1"/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pacing w:after="240" w:line="360" w:lineRule="auto"/>
        <w:ind w:left="142"/>
        <w:jc w:val="both"/>
        <w:rPr>
          <w:rFonts w:ascii="Times New Roman" w:hAnsi="Times New Roman" w:cs="Times New Roman"/>
          <w:b/>
          <w:noProof/>
          <w:kern w:val="1"/>
          <w:sz w:val="26"/>
          <w:szCs w:val="26"/>
          <w:u w:val="single"/>
          <w:lang w:eastAsia="pl-PL"/>
        </w:rPr>
      </w:pPr>
      <w:r w:rsidRPr="00F70620">
        <w:rPr>
          <w:rFonts w:ascii="Times New Roman" w:hAnsi="Times New Roman" w:cs="Times New Roman"/>
          <w:b/>
          <w:noProof/>
          <w:kern w:val="1"/>
          <w:sz w:val="26"/>
          <w:szCs w:val="26"/>
          <w:u w:val="single"/>
          <w:lang w:eastAsia="pl-PL"/>
        </w:rPr>
        <w:t>Do rozpatrzenia będzie kwalifikował się wniosek pracodawcy, który spełnia wymagania  przynajmn</w:t>
      </w:r>
      <w:r w:rsidR="0032724E" w:rsidRPr="00F70620">
        <w:rPr>
          <w:rFonts w:ascii="Times New Roman" w:hAnsi="Times New Roman" w:cs="Times New Roman"/>
          <w:b/>
          <w:noProof/>
          <w:kern w:val="1"/>
          <w:sz w:val="26"/>
          <w:szCs w:val="26"/>
          <w:u w:val="single"/>
          <w:lang w:eastAsia="pl-PL"/>
        </w:rPr>
        <w:t>iej  jednego z wymienionych  wyż</w:t>
      </w:r>
      <w:r w:rsidRPr="00F70620">
        <w:rPr>
          <w:rFonts w:ascii="Times New Roman" w:hAnsi="Times New Roman" w:cs="Times New Roman"/>
          <w:b/>
          <w:noProof/>
          <w:kern w:val="1"/>
          <w:sz w:val="26"/>
          <w:szCs w:val="26"/>
          <w:u w:val="single"/>
          <w:lang w:eastAsia="pl-PL"/>
        </w:rPr>
        <w:t xml:space="preserve">ej priorytetów </w:t>
      </w:r>
      <w:r w:rsidR="00A830C5" w:rsidRPr="00F70620">
        <w:rPr>
          <w:rFonts w:ascii="Times New Roman" w:hAnsi="Times New Roman" w:cs="Times New Roman"/>
          <w:b/>
          <w:noProof/>
          <w:kern w:val="1"/>
          <w:sz w:val="26"/>
          <w:szCs w:val="26"/>
          <w:u w:val="single"/>
          <w:lang w:eastAsia="pl-PL"/>
        </w:rPr>
        <w:t xml:space="preserve">ustalonych </w:t>
      </w:r>
      <w:r w:rsidR="00A830C5" w:rsidRPr="00F70620">
        <w:rPr>
          <w:rFonts w:ascii="Times New Roman" w:hAnsi="Times New Roman" w:cs="Times New Roman"/>
          <w:b/>
          <w:sz w:val="26"/>
          <w:szCs w:val="26"/>
          <w:u w:val="single"/>
        </w:rPr>
        <w:t>przez ministra właściwego do spraw pracy.</w:t>
      </w:r>
    </w:p>
    <w:p w:rsidR="000C5155" w:rsidRDefault="00202F96" w:rsidP="00254649">
      <w:pPr>
        <w:pStyle w:val="Akapitzlist3"/>
        <w:spacing w:after="240" w:line="36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kern w:val="1"/>
          <w:sz w:val="26"/>
          <w:szCs w:val="26"/>
          <w:lang w:eastAsia="hi-IN" w:bidi="hi-IN"/>
        </w:rPr>
      </w:pPr>
      <w:r w:rsidRPr="00F70620">
        <w:rPr>
          <w:rFonts w:ascii="Times New Roma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VII</w:t>
      </w:r>
      <w:r w:rsidR="0032724E" w:rsidRPr="00F70620">
        <w:rPr>
          <w:rFonts w:ascii="Times New Roma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I</w:t>
      </w:r>
      <w:r w:rsidR="000C2D18" w:rsidRPr="00F70620">
        <w:rPr>
          <w:rFonts w:ascii="Times New Roma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 xml:space="preserve">. </w:t>
      </w:r>
    </w:p>
    <w:p w:rsidR="0032724E" w:rsidRPr="00F70620" w:rsidRDefault="000C5155" w:rsidP="00254649">
      <w:pPr>
        <w:pStyle w:val="Akapitzlist3"/>
        <w:spacing w:after="24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kern w:val="1"/>
          <w:sz w:val="26"/>
          <w:szCs w:val="26"/>
          <w:lang w:eastAsia="hi-IN" w:bidi="hi-IN"/>
        </w:rPr>
        <w:t>1.</w:t>
      </w:r>
      <w:r w:rsidR="00A830C5" w:rsidRPr="00F70620">
        <w:rPr>
          <w:rFonts w:ascii="Times New Roman" w:hAnsi="Times New Roman" w:cs="Times New Roman"/>
          <w:bCs/>
          <w:color w:val="000000" w:themeColor="text1"/>
          <w:kern w:val="1"/>
          <w:sz w:val="26"/>
          <w:szCs w:val="26"/>
          <w:lang w:eastAsia="hi-IN" w:bidi="hi-IN"/>
        </w:rPr>
        <w:t>Wniosek Państwa będzie oceniony i punktowany według załącznika nr1</w:t>
      </w:r>
    </w:p>
    <w:p w:rsidR="0032724E" w:rsidRPr="00F70620" w:rsidRDefault="00A830C5" w:rsidP="00254649">
      <w:pPr>
        <w:pStyle w:val="Akapitzlist3"/>
        <w:spacing w:after="24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706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</w:t>
      </w:r>
      <w:r w:rsidR="0032724E" w:rsidRPr="00F706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Wniosek prawidłowo złożony zostanie oceniony przez Komisje ds. rozpatrywania wniosków pracodawców na kształcenie ustawiczne wg. punktacji zgodnie </w:t>
      </w:r>
      <w:r w:rsidR="00F706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="0032724E" w:rsidRPr="00F706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z załącznikiem nr 1.</w:t>
      </w:r>
    </w:p>
    <w:p w:rsidR="0032724E" w:rsidRPr="00F70620" w:rsidRDefault="0032724E" w:rsidP="00254649">
      <w:pPr>
        <w:tabs>
          <w:tab w:val="left" w:pos="6300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pl-PL"/>
        </w:rPr>
      </w:pPr>
      <w:r w:rsidRPr="00F706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A830C5" w:rsidRPr="00F706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3. </w:t>
      </w:r>
      <w:r w:rsidRPr="00F706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s</w:t>
      </w:r>
      <w:r w:rsidR="005C5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ytuacji kiedy wnioski w ocenie </w:t>
      </w:r>
      <w:r w:rsidRPr="00F706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uzyskają taka samą liczbę punkt</w:t>
      </w:r>
      <w:r w:rsidR="007174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ów a limit finansowy będzie nie</w:t>
      </w:r>
      <w:r w:rsidRPr="00F706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wystarczający na pokrycie całego zapotrzebowania, wówczas zastosowane będą następujące , dodatkowe kryteria oceny: </w:t>
      </w:r>
      <w:r w:rsidRPr="00F70620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pl-PL"/>
        </w:rPr>
        <w:t xml:space="preserve">data oraz godzina wpływu wniosku do PUP Brzeg. </w:t>
      </w:r>
    </w:p>
    <w:p w:rsidR="000C5155" w:rsidRDefault="0032724E" w:rsidP="00254649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</w:pPr>
      <w:r w:rsidRPr="00F70620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IX</w:t>
      </w:r>
      <w:r w:rsidRPr="00F70620"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.</w:t>
      </w:r>
    </w:p>
    <w:p w:rsidR="00BE4DA7" w:rsidRPr="00F70620" w:rsidRDefault="0032724E" w:rsidP="00254649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</w:pPr>
      <w:r w:rsidRPr="00F70620"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BA0DE9"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1.</w:t>
      </w:r>
      <w:r w:rsidR="00BE4DA7" w:rsidRPr="00F70620"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 xml:space="preserve">Wzór wniosku oraz załączniki można pobrać </w:t>
      </w:r>
      <w:r w:rsidR="00F70620"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na stronie</w:t>
      </w:r>
      <w:r w:rsidR="00BE4DA7" w:rsidRPr="00F70620"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:</w:t>
      </w:r>
      <w:r w:rsidR="00202F96" w:rsidRPr="00F70620"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202F96" w:rsidRPr="005C570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u w:val="single"/>
          <w:lang w:eastAsia="hi-IN" w:bidi="hi-IN"/>
        </w:rPr>
        <w:t>brzeg.praca.gov.pl</w:t>
      </w:r>
      <w:r w:rsidR="00BE4DA7" w:rsidRPr="005C570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u w:val="single"/>
          <w:lang w:eastAsia="hi-IN" w:bidi="hi-IN"/>
        </w:rPr>
        <w:t xml:space="preserve"> w zakładce :</w:t>
      </w:r>
      <w:r w:rsidR="005C5704" w:rsidRPr="005C570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u w:val="single"/>
          <w:lang w:eastAsia="hi-IN" w:bidi="hi-IN"/>
        </w:rPr>
        <w:t xml:space="preserve"> Dla pracodawców i przedsiębiorców a następnie</w:t>
      </w:r>
      <w:r w:rsidR="00BE4DA7" w:rsidRPr="005C570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u w:val="single"/>
          <w:lang w:eastAsia="hi-IN" w:bidi="hi-IN"/>
        </w:rPr>
        <w:t xml:space="preserve"> dokumenty do pobrania.</w:t>
      </w:r>
    </w:p>
    <w:p w:rsidR="00451802" w:rsidRPr="00717452" w:rsidRDefault="00BA0DE9" w:rsidP="00254649">
      <w:pPr>
        <w:pStyle w:val="Akapitzlist2"/>
        <w:spacing w:after="240" w:line="360" w:lineRule="auto"/>
        <w:ind w:left="0"/>
        <w:jc w:val="both"/>
        <w:rPr>
          <w:rFonts w:ascii="Times New Roman" w:hAnsi="Times New Roman" w:cs="Times New Roman"/>
          <w:bCs/>
          <w:color w:val="000000"/>
          <w:kern w:val="1"/>
          <w:sz w:val="26"/>
          <w:szCs w:val="26"/>
          <w:u w:val="single"/>
          <w:lang w:eastAsia="hi-IN" w:bidi="hi-IN"/>
        </w:rPr>
      </w:pPr>
      <w:r w:rsidRPr="00BA0DE9">
        <w:rPr>
          <w:rFonts w:ascii="Times New Roma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2</w:t>
      </w:r>
      <w:r w:rsidRPr="005C5704">
        <w:rPr>
          <w:rFonts w:ascii="Times New Roma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.</w:t>
      </w:r>
      <w:r w:rsidR="00202F96" w:rsidRPr="005C5704">
        <w:rPr>
          <w:rFonts w:ascii="Times New Roma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 xml:space="preserve"> Wniosek </w:t>
      </w:r>
      <w:r w:rsidR="00451802" w:rsidRPr="005C5704">
        <w:rPr>
          <w:rFonts w:ascii="Times New Roma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można składać:</w:t>
      </w:r>
      <w:r w:rsidR="00451802" w:rsidRPr="00717452">
        <w:rPr>
          <w:rFonts w:ascii="Times New Roman" w:hAnsi="Times New Roman" w:cs="Times New Roman"/>
          <w:bCs/>
          <w:color w:val="000000"/>
          <w:kern w:val="1"/>
          <w:sz w:val="26"/>
          <w:szCs w:val="26"/>
          <w:u w:val="single"/>
          <w:lang w:eastAsia="hi-IN" w:bidi="hi-IN"/>
        </w:rPr>
        <w:t xml:space="preserve"> </w:t>
      </w:r>
    </w:p>
    <w:p w:rsidR="00BA0DE9" w:rsidRPr="00BA0DE9" w:rsidRDefault="00696EA5" w:rsidP="00254649">
      <w:pPr>
        <w:pStyle w:val="Akapitzlist2"/>
        <w:numPr>
          <w:ilvl w:val="0"/>
          <w:numId w:val="15"/>
        </w:numPr>
        <w:spacing w:after="240" w:line="360" w:lineRule="auto"/>
        <w:jc w:val="both"/>
        <w:rPr>
          <w:rFonts w:ascii="Times New Roman" w:hAnsi="Times New Roman" w:cs="Times New Roman"/>
          <w:bCs/>
          <w:color w:val="FF0000"/>
          <w:kern w:val="1"/>
          <w:sz w:val="26"/>
          <w:szCs w:val="26"/>
          <w:u w:val="single"/>
          <w:lang w:eastAsia="hi-IN" w:bidi="hi-IN"/>
        </w:rPr>
      </w:pPr>
      <w:r w:rsidRPr="000C5155">
        <w:rPr>
          <w:rFonts w:ascii="Times New Roma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w formie tradycyjnej</w:t>
      </w:r>
      <w:r w:rsidRPr="00F70620">
        <w:rPr>
          <w:rFonts w:ascii="Times New Roma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 xml:space="preserve"> –papierowej na aktualnie obowiązujących drukach, </w:t>
      </w:r>
      <w:r w:rsidR="00BA0DE9">
        <w:rPr>
          <w:rFonts w:ascii="Times New Roma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br/>
      </w:r>
      <w:r w:rsidRPr="00F70620">
        <w:rPr>
          <w:rFonts w:ascii="Times New Roma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w siedzibie Powiatowego Urzędu Pracy w Brzegu ul. Armii Krajowej 32 lub przesyłając pocztą bądź kurierem. W przypadku wniosków przesyłanych do Urzędu pocztą d</w:t>
      </w:r>
      <w:r w:rsidR="00451802" w:rsidRPr="00F70620">
        <w:rPr>
          <w:rFonts w:ascii="Times New Roma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ecyduje data stempla pocztowego</w:t>
      </w:r>
      <w:r w:rsidR="002314B9" w:rsidRPr="00F70620">
        <w:rPr>
          <w:rFonts w:ascii="Times New Roma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.</w:t>
      </w:r>
      <w:r w:rsidR="00451802" w:rsidRPr="00F70620">
        <w:rPr>
          <w:rFonts w:ascii="Times New Roma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 xml:space="preserve"> </w:t>
      </w:r>
    </w:p>
    <w:p w:rsidR="00451802" w:rsidRPr="00F70620" w:rsidRDefault="002314B9" w:rsidP="00254649">
      <w:pPr>
        <w:pStyle w:val="Akapitzlist2"/>
        <w:numPr>
          <w:ilvl w:val="0"/>
          <w:numId w:val="15"/>
        </w:numPr>
        <w:spacing w:after="240" w:line="360" w:lineRule="auto"/>
        <w:jc w:val="both"/>
        <w:rPr>
          <w:rFonts w:ascii="Times New Roman" w:hAnsi="Times New Roman" w:cs="Times New Roman"/>
          <w:bCs/>
          <w:color w:val="FF0000"/>
          <w:kern w:val="1"/>
          <w:sz w:val="26"/>
          <w:szCs w:val="26"/>
          <w:u w:val="single"/>
          <w:lang w:eastAsia="hi-IN" w:bidi="hi-IN"/>
        </w:rPr>
      </w:pPr>
      <w:r w:rsidRPr="00F70620">
        <w:rPr>
          <w:rFonts w:ascii="Times New Roman" w:hAnsi="Times New Roman" w:cs="Times New Roman"/>
          <w:bCs/>
          <w:color w:val="000000" w:themeColor="text1"/>
          <w:kern w:val="1"/>
          <w:sz w:val="26"/>
          <w:szCs w:val="26"/>
          <w:u w:val="single"/>
          <w:lang w:eastAsia="hi-IN" w:bidi="hi-IN"/>
        </w:rPr>
        <w:lastRenderedPageBreak/>
        <w:t xml:space="preserve">W przypadku wniosków złożonych w skrzynce znajdującej </w:t>
      </w:r>
      <w:r w:rsidR="00F70620" w:rsidRPr="00F70620">
        <w:rPr>
          <w:rFonts w:ascii="Times New Roman" w:hAnsi="Times New Roman" w:cs="Times New Roman"/>
          <w:bCs/>
          <w:color w:val="000000" w:themeColor="text1"/>
          <w:kern w:val="1"/>
          <w:sz w:val="26"/>
          <w:szCs w:val="26"/>
          <w:u w:val="single"/>
          <w:lang w:eastAsia="hi-IN" w:bidi="hi-IN"/>
        </w:rPr>
        <w:t>przed</w:t>
      </w:r>
      <w:r w:rsidRPr="00F70620">
        <w:rPr>
          <w:rFonts w:ascii="Times New Roman" w:hAnsi="Times New Roman" w:cs="Times New Roman"/>
          <w:bCs/>
          <w:color w:val="000000" w:themeColor="text1"/>
          <w:kern w:val="1"/>
          <w:sz w:val="26"/>
          <w:szCs w:val="26"/>
          <w:u w:val="single"/>
          <w:lang w:eastAsia="hi-IN" w:bidi="hi-IN"/>
        </w:rPr>
        <w:t xml:space="preserve"> Urzęd</w:t>
      </w:r>
      <w:r w:rsidR="00F70620" w:rsidRPr="00F70620">
        <w:rPr>
          <w:rFonts w:ascii="Times New Roman" w:hAnsi="Times New Roman" w:cs="Times New Roman"/>
          <w:bCs/>
          <w:color w:val="000000" w:themeColor="text1"/>
          <w:kern w:val="1"/>
          <w:sz w:val="26"/>
          <w:szCs w:val="26"/>
          <w:u w:val="single"/>
          <w:lang w:eastAsia="hi-IN" w:bidi="hi-IN"/>
        </w:rPr>
        <w:t>em</w:t>
      </w:r>
      <w:r w:rsidRPr="00F70620">
        <w:rPr>
          <w:rFonts w:ascii="Times New Roman" w:hAnsi="Times New Roman" w:cs="Times New Roman"/>
          <w:bCs/>
          <w:color w:val="000000" w:themeColor="text1"/>
          <w:kern w:val="1"/>
          <w:sz w:val="26"/>
          <w:szCs w:val="26"/>
          <w:u w:val="single"/>
          <w:lang w:eastAsia="hi-IN" w:bidi="hi-IN"/>
        </w:rPr>
        <w:t xml:space="preserve"> Pracy, dokumenty należy złożyć do godziny </w:t>
      </w:r>
      <w:r w:rsidR="00F70620" w:rsidRPr="00F70620">
        <w:rPr>
          <w:rFonts w:ascii="Times New Roman" w:hAnsi="Times New Roman" w:cs="Times New Roman"/>
          <w:bCs/>
          <w:color w:val="000000" w:themeColor="text1"/>
          <w:kern w:val="1"/>
          <w:sz w:val="26"/>
          <w:szCs w:val="26"/>
          <w:u w:val="single"/>
          <w:lang w:eastAsia="hi-IN" w:bidi="hi-IN"/>
        </w:rPr>
        <w:t>15.30</w:t>
      </w:r>
      <w:r w:rsidRPr="00F70620">
        <w:rPr>
          <w:rFonts w:ascii="Times New Roman" w:hAnsi="Times New Roman" w:cs="Times New Roman"/>
          <w:bCs/>
          <w:color w:val="000000" w:themeColor="text1"/>
          <w:kern w:val="1"/>
          <w:sz w:val="26"/>
          <w:szCs w:val="26"/>
          <w:u w:val="single"/>
          <w:lang w:eastAsia="hi-IN" w:bidi="hi-IN"/>
        </w:rPr>
        <w:t>.</w:t>
      </w:r>
      <w:r w:rsidR="00F70620" w:rsidRPr="00F70620">
        <w:rPr>
          <w:rFonts w:ascii="Times New Roman" w:hAnsi="Times New Roman" w:cs="Times New Roman"/>
          <w:bCs/>
          <w:color w:val="000000" w:themeColor="text1"/>
          <w:kern w:val="1"/>
          <w:sz w:val="26"/>
          <w:szCs w:val="26"/>
          <w:u w:val="single"/>
          <w:lang w:eastAsia="hi-IN" w:bidi="hi-IN"/>
        </w:rPr>
        <w:t xml:space="preserve"> Wnioski złożone po godzinie 15.30 będą </w:t>
      </w:r>
      <w:r w:rsidR="00717452" w:rsidRPr="00F70620">
        <w:rPr>
          <w:rFonts w:ascii="Times New Roman" w:hAnsi="Times New Roman" w:cs="Times New Roman"/>
          <w:bCs/>
          <w:color w:val="000000" w:themeColor="text1"/>
          <w:kern w:val="1"/>
          <w:sz w:val="26"/>
          <w:szCs w:val="26"/>
          <w:u w:val="single"/>
          <w:lang w:eastAsia="hi-IN" w:bidi="hi-IN"/>
        </w:rPr>
        <w:t>stemplowane</w:t>
      </w:r>
      <w:r w:rsidR="00F70620" w:rsidRPr="00F70620">
        <w:rPr>
          <w:rFonts w:ascii="Times New Roman" w:hAnsi="Times New Roman" w:cs="Times New Roman"/>
          <w:bCs/>
          <w:color w:val="000000" w:themeColor="text1"/>
          <w:kern w:val="1"/>
          <w:sz w:val="26"/>
          <w:szCs w:val="26"/>
          <w:u w:val="single"/>
          <w:lang w:eastAsia="hi-IN" w:bidi="hi-IN"/>
        </w:rPr>
        <w:t xml:space="preserve"> z dat</w:t>
      </w:r>
      <w:r w:rsidR="005C5704">
        <w:rPr>
          <w:rFonts w:ascii="Times New Roman" w:hAnsi="Times New Roman" w:cs="Times New Roman"/>
          <w:bCs/>
          <w:color w:val="000000" w:themeColor="text1"/>
          <w:kern w:val="1"/>
          <w:sz w:val="26"/>
          <w:szCs w:val="26"/>
          <w:u w:val="single"/>
          <w:lang w:eastAsia="hi-IN" w:bidi="hi-IN"/>
        </w:rPr>
        <w:t>ą</w:t>
      </w:r>
      <w:r w:rsidR="00F70620" w:rsidRPr="00F70620">
        <w:rPr>
          <w:rFonts w:ascii="Times New Roman" w:hAnsi="Times New Roman" w:cs="Times New Roman"/>
          <w:bCs/>
          <w:color w:val="000000" w:themeColor="text1"/>
          <w:kern w:val="1"/>
          <w:sz w:val="26"/>
          <w:szCs w:val="26"/>
          <w:u w:val="single"/>
          <w:lang w:eastAsia="hi-IN" w:bidi="hi-IN"/>
        </w:rPr>
        <w:t xml:space="preserve"> dnia następnego.</w:t>
      </w:r>
    </w:p>
    <w:p w:rsidR="00451802" w:rsidRPr="002B4728" w:rsidRDefault="00451802" w:rsidP="00254649">
      <w:pPr>
        <w:pStyle w:val="Akapitzlist2"/>
        <w:numPr>
          <w:ilvl w:val="0"/>
          <w:numId w:val="15"/>
        </w:numPr>
        <w:spacing w:after="24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2B4F90">
        <w:rPr>
          <w:rFonts w:ascii="Times New Roman" w:hAnsi="Times New Roman" w:cs="Times New Roman"/>
          <w:b/>
          <w:color w:val="000000"/>
          <w:sz w:val="26"/>
          <w:szCs w:val="26"/>
        </w:rPr>
        <w:t>lub elektronicznie</w:t>
      </w:r>
      <w:r w:rsidRPr="007174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65EF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za pośrednictwem portalu praca.gov.pl</w:t>
      </w:r>
      <w:r w:rsidR="00151C76" w:rsidRPr="00717452">
        <w:rPr>
          <w:rFonts w:ascii="Times New Roman" w:hAnsi="Times New Roman" w:cs="Times New Roman"/>
          <w:color w:val="333333"/>
          <w:sz w:val="26"/>
          <w:szCs w:val="26"/>
        </w:rPr>
        <w:t xml:space="preserve"> -</w:t>
      </w:r>
      <w:r w:rsidR="00151C76" w:rsidRPr="00717452">
        <w:rPr>
          <w:rFonts w:ascii="Times New Roman" w:hAnsi="Times New Roman" w:cs="Times New Roman"/>
          <w:color w:val="333333"/>
          <w:sz w:val="26"/>
          <w:szCs w:val="26"/>
          <w:shd w:val="clear" w:color="auto" w:fill="F6F7FB"/>
        </w:rPr>
        <w:t xml:space="preserve"> </w:t>
      </w:r>
      <w:r w:rsidR="00151C76" w:rsidRPr="00717452">
        <w:rPr>
          <w:rFonts w:ascii="Times New Roman" w:hAnsi="Times New Roman" w:cs="Times New Roman"/>
          <w:color w:val="333333"/>
          <w:sz w:val="26"/>
          <w:szCs w:val="26"/>
        </w:rPr>
        <w:t xml:space="preserve">Wnioski o usługi </w:t>
      </w:r>
      <w:r w:rsidR="00717452" w:rsidRPr="00717452">
        <w:rPr>
          <w:rFonts w:ascii="Times New Roman" w:hAnsi="Times New Roman" w:cs="Times New Roman"/>
          <w:color w:val="333333"/>
          <w:sz w:val="26"/>
          <w:szCs w:val="26"/>
        </w:rPr>
        <w:br/>
      </w:r>
      <w:r w:rsidR="00151C76" w:rsidRPr="00717452">
        <w:rPr>
          <w:rFonts w:ascii="Times New Roman" w:hAnsi="Times New Roman" w:cs="Times New Roman"/>
          <w:color w:val="333333"/>
          <w:sz w:val="26"/>
          <w:szCs w:val="26"/>
        </w:rPr>
        <w:t xml:space="preserve">i świadczenia z urzędu → </w:t>
      </w:r>
      <w:r w:rsidR="00151C76" w:rsidRPr="00365EF7"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>Pismo do urzędu (PSZ-PU).</w:t>
      </w:r>
      <w:r w:rsidR="00151C76" w:rsidRPr="00717452">
        <w:rPr>
          <w:rFonts w:ascii="Times New Roman" w:hAnsi="Times New Roman" w:cs="Times New Roman"/>
          <w:color w:val="333333"/>
          <w:sz w:val="26"/>
          <w:szCs w:val="26"/>
        </w:rPr>
        <w:t xml:space="preserve"> W punkcie 3 pisma: DANE SPRAWY Rodzaj sprawy należy wpisać </w:t>
      </w:r>
      <w:r w:rsidR="00151C76" w:rsidRPr="002B4F90">
        <w:rPr>
          <w:rFonts w:ascii="Times New Roman" w:hAnsi="Times New Roman" w:cs="Times New Roman"/>
          <w:color w:val="333333"/>
          <w:sz w:val="26"/>
          <w:szCs w:val="26"/>
          <w:u w:val="single"/>
        </w:rPr>
        <w:t>„</w:t>
      </w:r>
      <w:r w:rsidR="00151C76" w:rsidRPr="00365EF7"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>W</w:t>
      </w:r>
      <w:r w:rsidR="002B4F90" w:rsidRPr="00365EF7"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>NIOSEK</w:t>
      </w:r>
      <w:r w:rsidR="00151C76" w:rsidRPr="00365EF7"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 xml:space="preserve"> </w:t>
      </w:r>
      <w:r w:rsidR="002B4F90" w:rsidRPr="00365EF7"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>REZERWA</w:t>
      </w:r>
      <w:r w:rsidR="00151C76" w:rsidRPr="00365EF7"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 xml:space="preserve"> KFS"</w:t>
      </w:r>
      <w:r w:rsidR="00151C76" w:rsidRPr="00717452">
        <w:rPr>
          <w:rFonts w:ascii="Times New Roman" w:hAnsi="Times New Roman" w:cs="Times New Roman"/>
          <w:color w:val="333333"/>
          <w:sz w:val="26"/>
          <w:szCs w:val="26"/>
        </w:rPr>
        <w:t xml:space="preserve"> → do pisma należy dołączyć zeskanowany, podpisany</w:t>
      </w:r>
      <w:r w:rsidR="006D7BBA" w:rsidRPr="00717452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085871" w:rsidRPr="00717452">
        <w:rPr>
          <w:rFonts w:ascii="Times New Roman" w:hAnsi="Times New Roman" w:cs="Times New Roman"/>
          <w:color w:val="333333"/>
          <w:sz w:val="26"/>
          <w:szCs w:val="26"/>
        </w:rPr>
        <w:t>podpisem kwalifikowanym</w:t>
      </w:r>
      <w:r w:rsidR="006D7BBA" w:rsidRPr="00717452">
        <w:rPr>
          <w:rFonts w:ascii="Times New Roman" w:hAnsi="Times New Roman" w:cs="Times New Roman"/>
          <w:color w:val="333333"/>
          <w:sz w:val="26"/>
          <w:szCs w:val="26"/>
        </w:rPr>
        <w:t xml:space="preserve"> lub profilem zaufanym</w:t>
      </w:r>
      <w:r w:rsidR="00151C76" w:rsidRPr="00717452">
        <w:rPr>
          <w:rFonts w:ascii="Times New Roman" w:hAnsi="Times New Roman" w:cs="Times New Roman"/>
          <w:color w:val="333333"/>
          <w:sz w:val="26"/>
          <w:szCs w:val="26"/>
        </w:rPr>
        <w:t xml:space="preserve"> wniosek wraz z wszystkimi wymaganymi załącznikami ( </w:t>
      </w:r>
      <w:r w:rsidR="00151C76" w:rsidRPr="00717452">
        <w:rPr>
          <w:rStyle w:val="Pogrubienie"/>
          <w:rFonts w:ascii="Times New Roman" w:hAnsi="Times New Roman" w:cs="Times New Roman"/>
          <w:color w:val="333333"/>
          <w:sz w:val="26"/>
          <w:szCs w:val="26"/>
        </w:rPr>
        <w:t>tylko i wyłącznie w formacie pdf</w:t>
      </w:r>
      <w:r w:rsidR="00151C76" w:rsidRPr="00F70620">
        <w:rPr>
          <w:rStyle w:val="Pogrubienie"/>
          <w:rFonts w:ascii="Fira Sans Light" w:hAnsi="Fira Sans Light"/>
          <w:color w:val="333333"/>
          <w:sz w:val="26"/>
          <w:szCs w:val="26"/>
        </w:rPr>
        <w:t xml:space="preserve"> ).</w:t>
      </w:r>
    </w:p>
    <w:p w:rsidR="002B4728" w:rsidRPr="00EF6B9A" w:rsidRDefault="002B4728" w:rsidP="00254649">
      <w:pPr>
        <w:pStyle w:val="Akapitzlist2"/>
        <w:numPr>
          <w:ilvl w:val="0"/>
          <w:numId w:val="15"/>
        </w:numPr>
        <w:spacing w:after="24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elektronicznie za pomocą portalu praca</w:t>
      </w:r>
      <w:r w:rsidR="00EF6B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.gov.pl </w:t>
      </w:r>
      <w:r w:rsidR="00EF6B9A" w:rsidRPr="00EF6B9A">
        <w:rPr>
          <w:rFonts w:ascii="Times New Roman" w:hAnsi="Times New Roman" w:cs="Times New Roman"/>
          <w:color w:val="000000"/>
          <w:sz w:val="26"/>
          <w:szCs w:val="26"/>
        </w:rPr>
        <w:t xml:space="preserve">należy zalogować się do konta klienta w module </w:t>
      </w:r>
      <w:r w:rsidR="00EF6B9A" w:rsidRPr="00365EF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praca.gov.pl poprzez login.gov.pl</w:t>
      </w:r>
      <w:r w:rsidR="00EF6B9A" w:rsidRPr="00EF6B9A">
        <w:rPr>
          <w:rFonts w:ascii="Times New Roman" w:hAnsi="Times New Roman" w:cs="Times New Roman"/>
          <w:color w:val="000000"/>
          <w:sz w:val="26"/>
          <w:szCs w:val="26"/>
        </w:rPr>
        <w:t xml:space="preserve"> (profilem zaufanym) lub kwalifikowany podpis elektroniczny a następnie  usługi elektroniczne&gt;wnioski o usługi i świadczenia z urzędu&gt;wnioski pozostałe&gt;</w:t>
      </w:r>
      <w:r w:rsidR="00EF6B9A" w:rsidRPr="00365EF7">
        <w:rPr>
          <w:rFonts w:ascii="Times New Roman" w:hAnsi="Times New Roman" w:cs="Times New Roman"/>
          <w:b/>
          <w:color w:val="000000"/>
          <w:sz w:val="26"/>
          <w:szCs w:val="26"/>
        </w:rPr>
        <w:t>wniosek o przyznanie środków Krajowego Funduszu Szkoleniowego (KFS) na sfinansowanie kosztów kształcenia ustawicznego pracowników i pracodawcy</w:t>
      </w:r>
      <w:r w:rsidR="00EF6B9A" w:rsidRPr="00EF6B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F6B9A" w:rsidRPr="00365EF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(PSZ-KFS) </w:t>
      </w:r>
      <w:r w:rsidR="00EF6B9A">
        <w:rPr>
          <w:rFonts w:ascii="Times New Roman" w:hAnsi="Times New Roman" w:cs="Times New Roman"/>
          <w:color w:val="000000"/>
          <w:sz w:val="26"/>
          <w:szCs w:val="26"/>
        </w:rPr>
        <w:t>a następnie postępować</w:t>
      </w:r>
      <w:r w:rsidR="00E946FC">
        <w:rPr>
          <w:rFonts w:ascii="Times New Roman" w:hAnsi="Times New Roman" w:cs="Times New Roman"/>
          <w:color w:val="000000"/>
          <w:sz w:val="26"/>
          <w:szCs w:val="26"/>
        </w:rPr>
        <w:t xml:space="preserve"> z instrukcjami ( dostępna także w dokumentach do pobrania)</w:t>
      </w:r>
      <w:r w:rsidR="00BC179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BC1799" w:rsidRPr="00BC1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BC1799">
        <w:rPr>
          <w:rFonts w:ascii="Times New Roman" w:hAnsi="Times New Roman" w:cs="Times New Roman"/>
          <w:color w:val="333333"/>
          <w:sz w:val="26"/>
          <w:szCs w:val="26"/>
        </w:rPr>
        <w:t>należy dołączyć</w:t>
      </w:r>
      <w:r w:rsidR="00BC1799" w:rsidRPr="00717452">
        <w:rPr>
          <w:rFonts w:ascii="Times New Roman" w:hAnsi="Times New Roman" w:cs="Times New Roman"/>
          <w:color w:val="333333"/>
          <w:sz w:val="26"/>
          <w:szCs w:val="26"/>
        </w:rPr>
        <w:t xml:space="preserve"> wszystki</w:t>
      </w:r>
      <w:r w:rsidR="00BC1799">
        <w:rPr>
          <w:rFonts w:ascii="Times New Roman" w:hAnsi="Times New Roman" w:cs="Times New Roman"/>
          <w:color w:val="333333"/>
          <w:sz w:val="26"/>
          <w:szCs w:val="26"/>
        </w:rPr>
        <w:t xml:space="preserve">e </w:t>
      </w:r>
      <w:r w:rsidR="00BC1799" w:rsidRPr="00717452">
        <w:rPr>
          <w:rFonts w:ascii="Times New Roman" w:hAnsi="Times New Roman" w:cs="Times New Roman"/>
          <w:color w:val="333333"/>
          <w:sz w:val="26"/>
          <w:szCs w:val="26"/>
        </w:rPr>
        <w:t>wymagan</w:t>
      </w:r>
      <w:r w:rsidR="00BC1799">
        <w:rPr>
          <w:rFonts w:ascii="Times New Roman" w:hAnsi="Times New Roman" w:cs="Times New Roman"/>
          <w:color w:val="333333"/>
          <w:sz w:val="26"/>
          <w:szCs w:val="26"/>
        </w:rPr>
        <w:t>e</w:t>
      </w:r>
      <w:r w:rsidR="00BC1799" w:rsidRPr="00717452">
        <w:rPr>
          <w:rFonts w:ascii="Times New Roman" w:hAnsi="Times New Roman" w:cs="Times New Roman"/>
          <w:color w:val="333333"/>
          <w:sz w:val="26"/>
          <w:szCs w:val="26"/>
        </w:rPr>
        <w:t xml:space="preserve"> załącznikami </w:t>
      </w:r>
      <w:r w:rsidR="00BC1799">
        <w:rPr>
          <w:rFonts w:ascii="Times New Roman" w:hAnsi="Times New Roman" w:cs="Times New Roman"/>
          <w:color w:val="333333"/>
          <w:sz w:val="26"/>
          <w:szCs w:val="26"/>
        </w:rPr>
        <w:t xml:space="preserve">, formularz o pomocy de </w:t>
      </w:r>
      <w:proofErr w:type="spellStart"/>
      <w:r w:rsidR="00BC1799">
        <w:rPr>
          <w:rFonts w:ascii="Times New Roman" w:hAnsi="Times New Roman" w:cs="Times New Roman"/>
          <w:color w:val="333333"/>
          <w:sz w:val="26"/>
          <w:szCs w:val="26"/>
        </w:rPr>
        <w:t>minimis</w:t>
      </w:r>
      <w:proofErr w:type="spellEnd"/>
      <w:r w:rsidR="00365EF7">
        <w:rPr>
          <w:rFonts w:ascii="Times New Roman" w:hAnsi="Times New Roman" w:cs="Times New Roman"/>
          <w:color w:val="333333"/>
          <w:sz w:val="26"/>
          <w:szCs w:val="26"/>
        </w:rPr>
        <w:t xml:space="preserve"> oraz dwie kontroferty innych realizatorów kształcenia</w:t>
      </w:r>
      <w:bookmarkStart w:id="0" w:name="_GoBack"/>
      <w:bookmarkEnd w:id="0"/>
      <w:r w:rsidR="00BC1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BC1799" w:rsidRPr="00717452">
        <w:rPr>
          <w:rFonts w:ascii="Times New Roman" w:hAnsi="Times New Roman" w:cs="Times New Roman"/>
          <w:color w:val="333333"/>
          <w:sz w:val="26"/>
          <w:szCs w:val="26"/>
        </w:rPr>
        <w:t>( </w:t>
      </w:r>
      <w:r w:rsidR="00BC1799" w:rsidRPr="00717452">
        <w:rPr>
          <w:rStyle w:val="Pogrubienie"/>
          <w:rFonts w:ascii="Times New Roman" w:hAnsi="Times New Roman" w:cs="Times New Roman"/>
          <w:color w:val="333333"/>
          <w:sz w:val="26"/>
          <w:szCs w:val="26"/>
        </w:rPr>
        <w:t>tylko i wyłącznie w formacie pdf</w:t>
      </w:r>
      <w:r w:rsidR="00BC1799" w:rsidRPr="00F70620">
        <w:rPr>
          <w:rStyle w:val="Pogrubienie"/>
          <w:rFonts w:ascii="Fira Sans Light" w:hAnsi="Fira Sans Light"/>
          <w:color w:val="333333"/>
          <w:sz w:val="26"/>
          <w:szCs w:val="26"/>
        </w:rPr>
        <w:t xml:space="preserve"> ).</w:t>
      </w:r>
    </w:p>
    <w:p w:rsidR="00696EA5" w:rsidRPr="00BA0DE9" w:rsidRDefault="00BA0DE9" w:rsidP="00BA0DE9">
      <w:pPr>
        <w:widowControl w:val="0"/>
        <w:suppressAutoHyphens/>
        <w:spacing w:after="120" w:line="360" w:lineRule="auto"/>
        <w:ind w:left="360"/>
        <w:jc w:val="both"/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3.</w:t>
      </w:r>
      <w:r w:rsidR="00696EA5" w:rsidRPr="00BA0DE9"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 xml:space="preserve">Zabrania się jakiejkolwiek modyfikacji wniosku oraz załączników. </w:t>
      </w:r>
    </w:p>
    <w:p w:rsidR="00717452" w:rsidRDefault="00BE4DA7" w:rsidP="00254649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F70620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>Informacji szczegółowych udzielają</w:t>
      </w:r>
    </w:p>
    <w:p w:rsidR="00717452" w:rsidRDefault="00BE4DA7" w:rsidP="00254649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F70620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>doradcy</w:t>
      </w:r>
      <w:r w:rsidR="001B0149" w:rsidRPr="00F70620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klienta </w:t>
      </w:r>
      <w:r w:rsidR="00717452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Powiatowy Urząd Pracy</w:t>
      </w:r>
      <w:r w:rsidR="00717452">
        <w:rPr>
          <w:rStyle w:val="Odwoanieprzypisukocowego"/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  <w:r w:rsidR="00717452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w Brzegu   </w:t>
      </w:r>
      <w:r w:rsidR="001B0149" w:rsidRPr="00F70620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>pokój nr 29</w:t>
      </w:r>
      <w:r w:rsidR="00717452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:rsidR="00BE4DA7" w:rsidRPr="00F70620" w:rsidRDefault="00717452" w:rsidP="00254649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 t</w:t>
      </w:r>
      <w:r w:rsidR="00BE4DA7" w:rsidRPr="00F70620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>el. 77.444 13 93 w. 159</w:t>
      </w:r>
    </w:p>
    <w:p w:rsidR="00BE4DA7" w:rsidRPr="009747FC" w:rsidRDefault="00BE4DA7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9747FC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                                </w:t>
      </w:r>
    </w:p>
    <w:p w:rsidR="00BE4DA7" w:rsidRPr="009747FC" w:rsidRDefault="00BE4DA7" w:rsidP="000C2D18">
      <w:p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BE4DA7" w:rsidRPr="009747FC" w:rsidRDefault="00BE4DA7" w:rsidP="000C2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D77" w:rsidRPr="009747FC" w:rsidRDefault="004A7D77" w:rsidP="000C2D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7D77" w:rsidRPr="009747FC" w:rsidSect="00717452">
      <w:footerReference w:type="default" r:id="rId13"/>
      <w:pgSz w:w="11906" w:h="16838"/>
      <w:pgMar w:top="851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8C" w:rsidRDefault="0076528C" w:rsidP="004A7D77">
      <w:pPr>
        <w:spacing w:after="0" w:line="240" w:lineRule="auto"/>
      </w:pPr>
      <w:r>
        <w:separator/>
      </w:r>
    </w:p>
  </w:endnote>
  <w:endnote w:type="continuationSeparator" w:id="0">
    <w:p w:rsidR="0076528C" w:rsidRDefault="0076528C" w:rsidP="004A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7">
    <w:altName w:val="Times New Roman"/>
    <w:charset w:val="EE"/>
    <w:family w:val="auto"/>
    <w:pitch w:val="variable"/>
  </w:font>
  <w:font w:name="font291">
    <w:altName w:val="Times New Roman"/>
    <w:charset w:val="EE"/>
    <w:family w:val="auto"/>
    <w:pitch w:val="variable"/>
  </w:font>
  <w:font w:name="font290">
    <w:altName w:val="Times New Roman"/>
    <w:charset w:val="EE"/>
    <w:family w:val="auto"/>
    <w:pitch w:val="variable"/>
  </w:font>
  <w:font w:name="La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ira Sans Light">
    <w:altName w:val="Arial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122703"/>
      <w:docPartObj>
        <w:docPartGallery w:val="Page Numbers (Bottom of Page)"/>
        <w:docPartUnique/>
      </w:docPartObj>
    </w:sdtPr>
    <w:sdtEndPr/>
    <w:sdtContent>
      <w:p w:rsidR="00BE4DA7" w:rsidRDefault="00BE4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EF7">
          <w:rPr>
            <w:noProof/>
          </w:rPr>
          <w:t>5</w:t>
        </w:r>
        <w:r>
          <w:fldChar w:fldCharType="end"/>
        </w:r>
      </w:p>
    </w:sdtContent>
  </w:sdt>
  <w:p w:rsidR="00BE4DA7" w:rsidRDefault="00BE4D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8C" w:rsidRDefault="0076528C" w:rsidP="004A7D77">
      <w:pPr>
        <w:spacing w:after="0" w:line="240" w:lineRule="auto"/>
      </w:pPr>
      <w:r>
        <w:separator/>
      </w:r>
    </w:p>
  </w:footnote>
  <w:footnote w:type="continuationSeparator" w:id="0">
    <w:p w:rsidR="0076528C" w:rsidRDefault="0076528C" w:rsidP="004A7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0D740A"/>
    <w:multiLevelType w:val="hybridMultilevel"/>
    <w:tmpl w:val="0DDE7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703B6"/>
    <w:multiLevelType w:val="singleLevel"/>
    <w:tmpl w:val="32E285BA"/>
    <w:lvl w:ilvl="0">
      <w:start w:val="1"/>
      <w:numFmt w:val="decimal"/>
      <w:lvlText w:val="%1.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3">
    <w:nsid w:val="17D57042"/>
    <w:multiLevelType w:val="hybridMultilevel"/>
    <w:tmpl w:val="12BE5AC6"/>
    <w:lvl w:ilvl="0" w:tplc="E18C4D3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4133A"/>
    <w:multiLevelType w:val="hybridMultilevel"/>
    <w:tmpl w:val="7764C956"/>
    <w:name w:val="WWNum31222"/>
    <w:lvl w:ilvl="0" w:tplc="3DB47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C0C01"/>
    <w:multiLevelType w:val="singleLevel"/>
    <w:tmpl w:val="75360BA6"/>
    <w:lvl w:ilvl="0">
      <w:start w:val="6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>
    <w:nsid w:val="294E5088"/>
    <w:multiLevelType w:val="multilevel"/>
    <w:tmpl w:val="57C0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52445"/>
    <w:multiLevelType w:val="hybridMultilevel"/>
    <w:tmpl w:val="6582851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20649"/>
    <w:multiLevelType w:val="hybridMultilevel"/>
    <w:tmpl w:val="7D14E76E"/>
    <w:lvl w:ilvl="0" w:tplc="0415000F">
      <w:start w:val="1"/>
      <w:numFmt w:val="decimal"/>
      <w:lvlText w:val="%1."/>
      <w:lvlJc w:val="left"/>
      <w:pPr>
        <w:ind w:left="888" w:hanging="360"/>
      </w:p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9">
    <w:nsid w:val="34613609"/>
    <w:multiLevelType w:val="multilevel"/>
    <w:tmpl w:val="5C06CF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4C04DF"/>
    <w:multiLevelType w:val="hybridMultilevel"/>
    <w:tmpl w:val="367A50B0"/>
    <w:lvl w:ilvl="0" w:tplc="1B943DA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B4B3D"/>
    <w:multiLevelType w:val="singleLevel"/>
    <w:tmpl w:val="45CAC33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40500572"/>
    <w:multiLevelType w:val="hybridMultilevel"/>
    <w:tmpl w:val="88AC934E"/>
    <w:lvl w:ilvl="0" w:tplc="5EBA5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56004"/>
    <w:multiLevelType w:val="hybridMultilevel"/>
    <w:tmpl w:val="3F20FE92"/>
    <w:lvl w:ilvl="0" w:tplc="0BE0DA8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A38A5"/>
    <w:multiLevelType w:val="singleLevel"/>
    <w:tmpl w:val="B3263358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5">
    <w:nsid w:val="58D8209B"/>
    <w:multiLevelType w:val="hybridMultilevel"/>
    <w:tmpl w:val="5C189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279C7"/>
    <w:multiLevelType w:val="hybridMultilevel"/>
    <w:tmpl w:val="96AEFB0E"/>
    <w:lvl w:ilvl="0" w:tplc="4050C89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25C91"/>
    <w:multiLevelType w:val="singleLevel"/>
    <w:tmpl w:val="F19A39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60CF2B3E"/>
    <w:multiLevelType w:val="hybridMultilevel"/>
    <w:tmpl w:val="2358328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646CC"/>
    <w:multiLevelType w:val="hybridMultilevel"/>
    <w:tmpl w:val="A910751C"/>
    <w:lvl w:ilvl="0" w:tplc="8378FF1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12F5F"/>
    <w:multiLevelType w:val="hybridMultilevel"/>
    <w:tmpl w:val="8EB7CEE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6871748D"/>
    <w:multiLevelType w:val="hybridMultilevel"/>
    <w:tmpl w:val="B4107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2142D2"/>
    <w:multiLevelType w:val="hybridMultilevel"/>
    <w:tmpl w:val="65C6D91A"/>
    <w:lvl w:ilvl="0" w:tplc="977C0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6161BA"/>
    <w:multiLevelType w:val="hybridMultilevel"/>
    <w:tmpl w:val="4CC23F62"/>
    <w:lvl w:ilvl="0" w:tplc="0576F61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251EB"/>
    <w:multiLevelType w:val="hybridMultilevel"/>
    <w:tmpl w:val="4A74C174"/>
    <w:lvl w:ilvl="0" w:tplc="350C6B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F4386"/>
    <w:multiLevelType w:val="hybridMultilevel"/>
    <w:tmpl w:val="1C846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1C20DD"/>
    <w:multiLevelType w:val="hybridMultilevel"/>
    <w:tmpl w:val="D4A2DACA"/>
    <w:lvl w:ilvl="0" w:tplc="7C9CCE6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2544C5"/>
    <w:multiLevelType w:val="hybridMultilevel"/>
    <w:tmpl w:val="B7642438"/>
    <w:lvl w:ilvl="0" w:tplc="686EC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3926E2"/>
    <w:multiLevelType w:val="hybridMultilevel"/>
    <w:tmpl w:val="C890F9A2"/>
    <w:lvl w:ilvl="0" w:tplc="04150017">
      <w:start w:val="1"/>
      <w:numFmt w:val="lowerLetter"/>
      <w:lvlText w:val="%1)"/>
      <w:lvlJc w:val="left"/>
      <w:pPr>
        <w:ind w:left="888" w:hanging="360"/>
      </w:p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22"/>
  </w:num>
  <w:num w:numId="5">
    <w:abstractNumId w:val="27"/>
  </w:num>
  <w:num w:numId="6">
    <w:abstractNumId w:val="12"/>
  </w:num>
  <w:num w:numId="7">
    <w:abstractNumId w:val="24"/>
  </w:num>
  <w:num w:numId="8">
    <w:abstractNumId w:val="17"/>
  </w:num>
  <w:num w:numId="9">
    <w:abstractNumId w:val="21"/>
  </w:num>
  <w:num w:numId="10">
    <w:abstractNumId w:val="14"/>
  </w:num>
  <w:num w:numId="11">
    <w:abstractNumId w:val="5"/>
  </w:num>
  <w:num w:numId="12">
    <w:abstractNumId w:val="4"/>
  </w:num>
  <w:num w:numId="13">
    <w:abstractNumId w:val="3"/>
  </w:num>
  <w:num w:numId="14">
    <w:abstractNumId w:val="18"/>
  </w:num>
  <w:num w:numId="15">
    <w:abstractNumId w:val="15"/>
  </w:num>
  <w:num w:numId="16">
    <w:abstractNumId w:val="25"/>
  </w:num>
  <w:num w:numId="17">
    <w:abstractNumId w:val="1"/>
  </w:num>
  <w:num w:numId="18">
    <w:abstractNumId w:val="8"/>
  </w:num>
  <w:num w:numId="19">
    <w:abstractNumId w:val="28"/>
  </w:num>
  <w:num w:numId="20">
    <w:abstractNumId w:val="2"/>
  </w:num>
  <w:num w:numId="21">
    <w:abstractNumId w:val="7"/>
  </w:num>
  <w:num w:numId="22">
    <w:abstractNumId w:val="23"/>
  </w:num>
  <w:num w:numId="23">
    <w:abstractNumId w:val="10"/>
  </w:num>
  <w:num w:numId="24">
    <w:abstractNumId w:val="13"/>
  </w:num>
  <w:num w:numId="25">
    <w:abstractNumId w:val="26"/>
  </w:num>
  <w:num w:numId="26">
    <w:abstractNumId w:val="19"/>
  </w:num>
  <w:num w:numId="27">
    <w:abstractNumId w:val="16"/>
  </w:num>
  <w:num w:numId="28">
    <w:abstractNumId w:val="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77"/>
    <w:rsid w:val="00082CD4"/>
    <w:rsid w:val="00085871"/>
    <w:rsid w:val="000B00F1"/>
    <w:rsid w:val="000C2D18"/>
    <w:rsid w:val="000C5155"/>
    <w:rsid w:val="000D6C4F"/>
    <w:rsid w:val="00102470"/>
    <w:rsid w:val="00151C76"/>
    <w:rsid w:val="001B0149"/>
    <w:rsid w:val="001C6C14"/>
    <w:rsid w:val="001D3AC0"/>
    <w:rsid w:val="00202F96"/>
    <w:rsid w:val="002314B9"/>
    <w:rsid w:val="00247051"/>
    <w:rsid w:val="00254649"/>
    <w:rsid w:val="00255463"/>
    <w:rsid w:val="002662CD"/>
    <w:rsid w:val="002667B9"/>
    <w:rsid w:val="002A10C4"/>
    <w:rsid w:val="002B4728"/>
    <w:rsid w:val="002B4F90"/>
    <w:rsid w:val="002C3114"/>
    <w:rsid w:val="00303EB9"/>
    <w:rsid w:val="0032724E"/>
    <w:rsid w:val="00365EF7"/>
    <w:rsid w:val="00373CCE"/>
    <w:rsid w:val="00406B95"/>
    <w:rsid w:val="004209D5"/>
    <w:rsid w:val="00451802"/>
    <w:rsid w:val="00480D52"/>
    <w:rsid w:val="004A7D77"/>
    <w:rsid w:val="00581100"/>
    <w:rsid w:val="005C5704"/>
    <w:rsid w:val="005C6F71"/>
    <w:rsid w:val="00655D45"/>
    <w:rsid w:val="00672E87"/>
    <w:rsid w:val="00696EA5"/>
    <w:rsid w:val="006D7BBA"/>
    <w:rsid w:val="00714028"/>
    <w:rsid w:val="0071512B"/>
    <w:rsid w:val="00717452"/>
    <w:rsid w:val="00727854"/>
    <w:rsid w:val="00736712"/>
    <w:rsid w:val="0076528C"/>
    <w:rsid w:val="007B780E"/>
    <w:rsid w:val="00833F9A"/>
    <w:rsid w:val="0087249E"/>
    <w:rsid w:val="008B1A8E"/>
    <w:rsid w:val="008C033B"/>
    <w:rsid w:val="009747FC"/>
    <w:rsid w:val="00994173"/>
    <w:rsid w:val="009B776C"/>
    <w:rsid w:val="00A038A3"/>
    <w:rsid w:val="00A82B39"/>
    <w:rsid w:val="00A830C5"/>
    <w:rsid w:val="00AB1D16"/>
    <w:rsid w:val="00B21874"/>
    <w:rsid w:val="00BA0DE9"/>
    <w:rsid w:val="00BC1799"/>
    <w:rsid w:val="00BE4DA7"/>
    <w:rsid w:val="00BF63DD"/>
    <w:rsid w:val="00D14A43"/>
    <w:rsid w:val="00D64113"/>
    <w:rsid w:val="00D72880"/>
    <w:rsid w:val="00D802D8"/>
    <w:rsid w:val="00DB58C7"/>
    <w:rsid w:val="00DD75F7"/>
    <w:rsid w:val="00DF1F2D"/>
    <w:rsid w:val="00E311A0"/>
    <w:rsid w:val="00E610E7"/>
    <w:rsid w:val="00E66958"/>
    <w:rsid w:val="00E90DCC"/>
    <w:rsid w:val="00E946FC"/>
    <w:rsid w:val="00EB5D95"/>
    <w:rsid w:val="00EC79B8"/>
    <w:rsid w:val="00EE2CDC"/>
    <w:rsid w:val="00EF6B9A"/>
    <w:rsid w:val="00F3664C"/>
    <w:rsid w:val="00F543E2"/>
    <w:rsid w:val="00F7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A10C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Tahoma"/>
      <w:b/>
      <w:kern w:val="1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D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D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D77"/>
    <w:rPr>
      <w:vertAlign w:val="superscript"/>
    </w:rPr>
  </w:style>
  <w:style w:type="character" w:styleId="Pogrubienie">
    <w:name w:val="Strong"/>
    <w:uiPriority w:val="22"/>
    <w:qFormat/>
    <w:rsid w:val="004A7D7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80D5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80D5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E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DA7"/>
  </w:style>
  <w:style w:type="paragraph" w:styleId="Stopka">
    <w:name w:val="footer"/>
    <w:basedOn w:val="Normalny"/>
    <w:link w:val="StopkaZnak"/>
    <w:uiPriority w:val="99"/>
    <w:unhideWhenUsed/>
    <w:rsid w:val="00BE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DA7"/>
  </w:style>
  <w:style w:type="paragraph" w:customStyle="1" w:styleId="Akapitzlist1">
    <w:name w:val="Akapit z listą1"/>
    <w:basedOn w:val="Normalny"/>
    <w:rsid w:val="000C2D18"/>
    <w:pPr>
      <w:suppressAutoHyphens/>
      <w:ind w:left="720"/>
    </w:pPr>
    <w:rPr>
      <w:rFonts w:ascii="Calibri" w:eastAsia="SimSun" w:hAnsi="Calibri" w:cs="font287"/>
      <w:lang w:eastAsia="ar-SA"/>
    </w:rPr>
  </w:style>
  <w:style w:type="paragraph" w:styleId="Akapitzlist">
    <w:name w:val="List Paragraph"/>
    <w:basedOn w:val="Normalny"/>
    <w:uiPriority w:val="34"/>
    <w:qFormat/>
    <w:rsid w:val="000C2D18"/>
    <w:pPr>
      <w:ind w:left="720"/>
      <w:contextualSpacing/>
    </w:pPr>
  </w:style>
  <w:style w:type="paragraph" w:customStyle="1" w:styleId="Akapitzlist2">
    <w:name w:val="Akapit z listą2"/>
    <w:basedOn w:val="Normalny"/>
    <w:rsid w:val="00451802"/>
    <w:pPr>
      <w:suppressAutoHyphens/>
      <w:ind w:left="720"/>
    </w:pPr>
    <w:rPr>
      <w:rFonts w:ascii="Calibri" w:eastAsia="SimSun" w:hAnsi="Calibri" w:cs="font291"/>
      <w:lang w:eastAsia="ar-SA"/>
    </w:rPr>
  </w:style>
  <w:style w:type="paragraph" w:customStyle="1" w:styleId="Akapitzlist3">
    <w:name w:val="Akapit z listą3"/>
    <w:basedOn w:val="Normalny"/>
    <w:rsid w:val="0032724E"/>
    <w:pPr>
      <w:suppressAutoHyphens/>
      <w:ind w:left="720"/>
    </w:pPr>
    <w:rPr>
      <w:rFonts w:ascii="Calibri" w:eastAsia="SimSun" w:hAnsi="Calibri" w:cs="font29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0C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A10C4"/>
    <w:rPr>
      <w:rFonts w:ascii="Arial" w:eastAsia="Times New Roman" w:hAnsi="Arial" w:cs="Tahoma"/>
      <w:b/>
      <w:kern w:val="1"/>
      <w:sz w:val="28"/>
      <w:szCs w:val="20"/>
      <w:lang w:eastAsia="ar-SA"/>
    </w:rPr>
  </w:style>
  <w:style w:type="paragraph" w:customStyle="1" w:styleId="Default">
    <w:name w:val="Default"/>
    <w:rsid w:val="000C5155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A10C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Tahoma"/>
      <w:b/>
      <w:kern w:val="1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D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D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D77"/>
    <w:rPr>
      <w:vertAlign w:val="superscript"/>
    </w:rPr>
  </w:style>
  <w:style w:type="character" w:styleId="Pogrubienie">
    <w:name w:val="Strong"/>
    <w:uiPriority w:val="22"/>
    <w:qFormat/>
    <w:rsid w:val="004A7D7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80D5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80D5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E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DA7"/>
  </w:style>
  <w:style w:type="paragraph" w:styleId="Stopka">
    <w:name w:val="footer"/>
    <w:basedOn w:val="Normalny"/>
    <w:link w:val="StopkaZnak"/>
    <w:uiPriority w:val="99"/>
    <w:unhideWhenUsed/>
    <w:rsid w:val="00BE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DA7"/>
  </w:style>
  <w:style w:type="paragraph" w:customStyle="1" w:styleId="Akapitzlist1">
    <w:name w:val="Akapit z listą1"/>
    <w:basedOn w:val="Normalny"/>
    <w:rsid w:val="000C2D18"/>
    <w:pPr>
      <w:suppressAutoHyphens/>
      <w:ind w:left="720"/>
    </w:pPr>
    <w:rPr>
      <w:rFonts w:ascii="Calibri" w:eastAsia="SimSun" w:hAnsi="Calibri" w:cs="font287"/>
      <w:lang w:eastAsia="ar-SA"/>
    </w:rPr>
  </w:style>
  <w:style w:type="paragraph" w:styleId="Akapitzlist">
    <w:name w:val="List Paragraph"/>
    <w:basedOn w:val="Normalny"/>
    <w:uiPriority w:val="34"/>
    <w:qFormat/>
    <w:rsid w:val="000C2D18"/>
    <w:pPr>
      <w:ind w:left="720"/>
      <w:contextualSpacing/>
    </w:pPr>
  </w:style>
  <w:style w:type="paragraph" w:customStyle="1" w:styleId="Akapitzlist2">
    <w:name w:val="Akapit z listą2"/>
    <w:basedOn w:val="Normalny"/>
    <w:rsid w:val="00451802"/>
    <w:pPr>
      <w:suppressAutoHyphens/>
      <w:ind w:left="720"/>
    </w:pPr>
    <w:rPr>
      <w:rFonts w:ascii="Calibri" w:eastAsia="SimSun" w:hAnsi="Calibri" w:cs="font291"/>
      <w:lang w:eastAsia="ar-SA"/>
    </w:rPr>
  </w:style>
  <w:style w:type="paragraph" w:customStyle="1" w:styleId="Akapitzlist3">
    <w:name w:val="Akapit z listą3"/>
    <w:basedOn w:val="Normalny"/>
    <w:rsid w:val="0032724E"/>
    <w:pPr>
      <w:suppressAutoHyphens/>
      <w:ind w:left="720"/>
    </w:pPr>
    <w:rPr>
      <w:rFonts w:ascii="Calibri" w:eastAsia="SimSun" w:hAnsi="Calibri" w:cs="font29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0C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A10C4"/>
    <w:rPr>
      <w:rFonts w:ascii="Arial" w:eastAsia="Times New Roman" w:hAnsi="Arial" w:cs="Tahoma"/>
      <w:b/>
      <w:kern w:val="1"/>
      <w:sz w:val="28"/>
      <w:szCs w:val="20"/>
      <w:lang w:eastAsia="ar-SA"/>
    </w:rPr>
  </w:style>
  <w:style w:type="paragraph" w:customStyle="1" w:styleId="Default">
    <w:name w:val="Default"/>
    <w:rsid w:val="000C5155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pbr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br@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1094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</cp:revision>
  <cp:lastPrinted>2024-08-28T09:22:00Z</cp:lastPrinted>
  <dcterms:created xsi:type="dcterms:W3CDTF">2024-08-28T06:57:00Z</dcterms:created>
  <dcterms:modified xsi:type="dcterms:W3CDTF">2024-08-28T09:23:00Z</dcterms:modified>
</cp:coreProperties>
</file>